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42" w:rsidRPr="0040534F" w:rsidRDefault="0040534F" w:rsidP="00C47460">
      <w:pPr>
        <w:spacing w:after="0"/>
        <w:jc w:val="center"/>
        <w:rPr>
          <w:rFonts w:ascii="Times New Roman" w:hAnsi="Times New Roman" w:cs="Times New Roman"/>
          <w:b/>
          <w:lang w:val="en-GB"/>
        </w:rPr>
      </w:pPr>
      <w:bookmarkStart w:id="0" w:name="_GoBack"/>
      <w:bookmarkEnd w:id="0"/>
      <w:r w:rsidRPr="0040534F">
        <w:rPr>
          <w:rFonts w:ascii="Times New Roman" w:hAnsi="Times New Roman" w:cs="Times New Roman"/>
          <w:b/>
          <w:lang w:val="en-GB"/>
        </w:rPr>
        <w:t>Proposal for amendments to UN Regulation No. 140 (ESC)</w:t>
      </w:r>
    </w:p>
    <w:p w:rsidR="0040534F" w:rsidRPr="00F91937" w:rsidRDefault="0040534F" w:rsidP="00767DEB">
      <w:pPr>
        <w:spacing w:after="0"/>
        <w:ind w:left="1276" w:right="1132"/>
        <w:jc w:val="center"/>
        <w:rPr>
          <w:rFonts w:ascii="Times New Roman" w:hAnsi="Times New Roman" w:cs="Times New Roman"/>
          <w:b/>
          <w:lang w:val="en-GB"/>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to the </w:t>
      </w:r>
      <w:r w:rsidRPr="00F91937">
        <w:rPr>
          <w:rFonts w:ascii="Times New Roman" w:eastAsia="MS Mincho" w:hAnsi="Times New Roman" w:cs="Times New Roman"/>
          <w:sz w:val="21"/>
          <w:szCs w:val="21"/>
          <w:lang w:val="en-GB" w:eastAsia="ja-JP"/>
        </w:rPr>
        <w:t>ESC prescribed test condition</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w:t>
      </w:r>
      <w:r w:rsidR="00F91937">
        <w:rPr>
          <w:rFonts w:ascii="Times New Roman" w:eastAsia="MS Mincho" w:hAnsi="Times New Roman" w:cs="Times New Roman"/>
          <w:sz w:val="21"/>
          <w:szCs w:val="21"/>
          <w:lang w:val="en-GB" w:eastAsia="ja-JP"/>
        </w:rPr>
        <w:t>for anticipating the</w:t>
      </w:r>
      <w:r w:rsidRPr="00F91937">
        <w:rPr>
          <w:rFonts w:ascii="Times New Roman" w:eastAsia="MS Mincho" w:hAnsi="Times New Roman" w:cs="Times New Roman"/>
          <w:sz w:val="21"/>
          <w:szCs w:val="21"/>
          <w:lang w:val="en-GB" w:eastAsia="ja-JP"/>
        </w:rPr>
        <w:t xml:space="preserve"> development of</w:t>
      </w:r>
      <w:r w:rsidR="00F91937">
        <w:rPr>
          <w:rFonts w:ascii="Times New Roman" w:eastAsia="MS Mincho" w:hAnsi="Times New Roman" w:cs="Times New Roman"/>
          <w:sz w:val="21"/>
          <w:szCs w:val="21"/>
          <w:lang w:val="en-GB" w:eastAsia="ja-JP"/>
        </w:rPr>
        <w:t xml:space="preserve"> future</w:t>
      </w:r>
      <w:r w:rsidRPr="00F91937">
        <w:rPr>
          <w:rFonts w:ascii="Times New Roman" w:eastAsia="MS Mincho" w:hAnsi="Times New Roman" w:cs="Times New Roman"/>
          <w:sz w:val="21"/>
          <w:szCs w:val="21"/>
          <w:lang w:val="en-GB" w:eastAsia="ja-JP"/>
        </w:rPr>
        <w:t xml:space="preserve"> steering system</w:t>
      </w:r>
      <w:r w:rsidR="00F91937">
        <w:rPr>
          <w:rFonts w:ascii="Times New Roman" w:eastAsia="MS Mincho" w:hAnsi="Times New Roman" w:cs="Times New Roman"/>
          <w:sz w:val="21"/>
          <w:szCs w:val="21"/>
          <w:lang w:val="en-GB" w:eastAsia="ja-JP"/>
        </w:rPr>
        <w:t>s</w:t>
      </w:r>
    </w:p>
    <w:p w:rsidR="0040534F" w:rsidRPr="00F91937" w:rsidRDefault="0040534F" w:rsidP="00C47460">
      <w:pPr>
        <w:spacing w:after="0"/>
        <w:jc w:val="center"/>
        <w:rPr>
          <w:rFonts w:ascii="Times New Roman" w:hAnsi="Times New Roman" w:cs="Times New Roman"/>
          <w:b/>
          <w:lang w:val="en-GB"/>
        </w:rPr>
      </w:pPr>
    </w:p>
    <w:p w:rsidR="0040534F" w:rsidRPr="00F91937" w:rsidRDefault="0040534F" w:rsidP="00C47460">
      <w:pPr>
        <w:spacing w:after="0"/>
        <w:jc w:val="center"/>
        <w:rPr>
          <w:rFonts w:ascii="Times New Roman" w:hAnsi="Times New Roman" w:cs="Times New Roman"/>
          <w:b/>
          <w:lang w:val="en-GB"/>
        </w:rPr>
      </w:pPr>
    </w:p>
    <w:p w:rsidR="0007763C" w:rsidRPr="0040534F" w:rsidRDefault="0007763C" w:rsidP="00C70542">
      <w:pPr>
        <w:spacing w:after="0"/>
        <w:rPr>
          <w:rFonts w:ascii="Times New Roman" w:hAnsi="Times New Roman" w:cs="Times New Roman"/>
          <w:b/>
          <w:lang w:val="en-GB"/>
        </w:rPr>
      </w:pPr>
    </w:p>
    <w:p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1" w:name="_Hlk534364985"/>
      <w:r w:rsidRPr="00C17DF5">
        <w:rPr>
          <w:rFonts w:ascii="Times New Roman" w:hAnsi="Times New Roman" w:cs="Times New Roman"/>
          <w:b/>
          <w:sz w:val="28"/>
          <w:szCs w:val="28"/>
          <w:lang w:val="en-GB"/>
        </w:rPr>
        <w:t>Proposal</w:t>
      </w:r>
    </w:p>
    <w:bookmarkEnd w:id="1"/>
    <w:p w:rsidR="00C70542" w:rsidRDefault="00C70542" w:rsidP="00C70542">
      <w:pPr>
        <w:spacing w:after="0"/>
        <w:rPr>
          <w:rFonts w:ascii="Times New Roman" w:hAnsi="Times New Roman" w:cs="Times New Roman"/>
          <w:lang w:val="en-GB"/>
        </w:rPr>
      </w:pPr>
    </w:p>
    <w:p w:rsidR="00F91937" w:rsidRPr="00F91937" w:rsidRDefault="00F91937" w:rsidP="00F91937">
      <w:pPr>
        <w:spacing w:after="0"/>
        <w:rPr>
          <w:rFonts w:ascii="Times New Roman" w:hAnsi="Times New Roman" w:cs="Times New Roman"/>
          <w:lang w:val="en-GB"/>
        </w:rPr>
      </w:pPr>
      <w:r w:rsidRPr="00F91937">
        <w:rPr>
          <w:rFonts w:ascii="Times New Roman" w:hAnsi="Times New Roman" w:cs="Times New Roman"/>
          <w:i/>
          <w:lang w:val="en-GB"/>
        </w:rPr>
        <w:t>Paragraph 9.9.4.,</w:t>
      </w:r>
      <w:r w:rsidRPr="00F91937">
        <w:rPr>
          <w:rFonts w:ascii="Times New Roman" w:hAnsi="Times New Roman" w:cs="Times New Roman"/>
          <w:lang w:val="en-GB"/>
        </w:rPr>
        <w:t xml:space="preserve"> amend to read:</w:t>
      </w:r>
    </w:p>
    <w:p w:rsidR="00F91937" w:rsidRPr="00F91937" w:rsidRDefault="00F91937" w:rsidP="00F91937">
      <w:pPr>
        <w:spacing w:after="0"/>
        <w:rPr>
          <w:rFonts w:ascii="Times New Roman" w:hAnsi="Times New Roman" w:cs="Times New Roman"/>
          <w:lang w:val="en-GB"/>
        </w:rPr>
      </w:pPr>
    </w:p>
    <w:p w:rsidR="00F91937" w:rsidRPr="00F91937" w:rsidRDefault="00F91937" w:rsidP="00F91937">
      <w:pPr>
        <w:spacing w:after="0"/>
        <w:ind w:left="993" w:hanging="993"/>
        <w:rPr>
          <w:rFonts w:ascii="Times New Roman" w:hAnsi="Times New Roman" w:cs="Times New Roman"/>
          <w:lang w:val="en-GB"/>
        </w:rPr>
      </w:pPr>
      <w:r w:rsidRPr="00F91937">
        <w:rPr>
          <w:rFonts w:ascii="Times New Roman" w:hAnsi="Times New Roman" w:cs="Times New Roman"/>
          <w:lang w:val="en-GB"/>
        </w:rPr>
        <w:t xml:space="preserve">“9.9.4. </w:t>
      </w:r>
      <w:r w:rsidRPr="00F91937">
        <w:rPr>
          <w:rFonts w:ascii="Times New Roman" w:hAnsi="Times New Roman" w:cs="Times New Roman"/>
          <w:lang w:val="en-GB"/>
        </w:rPr>
        <w:tab/>
        <w:t>The steering amplitude of the final run in each series is the greater of 6.5 A or 270 degrees, provided the calculated magnitude of 6.5 A is less than or equal to 300 degrees. If any 0.5</w:t>
      </w:r>
      <w:r>
        <w:rPr>
          <w:rFonts w:ascii="Times New Roman" w:hAnsi="Times New Roman" w:cs="Times New Roman"/>
          <w:lang w:val="en-GB"/>
        </w:rPr>
        <w:t> </w:t>
      </w:r>
      <w:r w:rsidRPr="00F91937">
        <w:rPr>
          <w:rFonts w:ascii="Times New Roman" w:hAnsi="Times New Roman" w:cs="Times New Roman"/>
          <w:lang w:val="en-GB"/>
        </w:rPr>
        <w:t>A increment, up to 6.5 A, is greater than 300 degrees, the steering amplitude of the final run shall be 300 degrees.</w:t>
      </w:r>
    </w:p>
    <w:p w:rsidR="00F91937" w:rsidRPr="00F91937" w:rsidRDefault="00F91937" w:rsidP="00F91937">
      <w:pPr>
        <w:spacing w:after="0"/>
        <w:ind w:left="993"/>
        <w:rPr>
          <w:rFonts w:ascii="Times New Roman" w:hAnsi="Times New Roman" w:cs="Times New Roman"/>
          <w:lang w:val="en-GB"/>
        </w:rPr>
      </w:pPr>
      <w:r w:rsidRPr="00F91937">
        <w:rPr>
          <w:rFonts w:ascii="Times New Roman" w:hAnsi="Times New Roman" w:cs="Times New Roman"/>
          <w:b/>
          <w:lang w:val="en-GB"/>
        </w:rPr>
        <w:t xml:space="preserve">If the above calculated steering amplitude of the final run is greater than </w:t>
      </w:r>
      <w:r>
        <w:rPr>
          <w:rFonts w:ascii="Times New Roman" w:hAnsi="Times New Roman" w:cs="Times New Roman"/>
          <w:b/>
          <w:lang w:val="en-GB"/>
        </w:rPr>
        <w:t xml:space="preserve">the </w:t>
      </w:r>
      <w:r w:rsidRPr="00F91937">
        <w:rPr>
          <w:rFonts w:ascii="Times New Roman" w:hAnsi="Times New Roman" w:cs="Times New Roman"/>
          <w:b/>
          <w:lang w:val="en-GB"/>
        </w:rPr>
        <w:t xml:space="preserve">maximum operable steering wheel angle determined by design of the steering system, the final angle amplitude for the series test </w:t>
      </w:r>
      <w:r w:rsidR="00767DEB">
        <w:rPr>
          <w:rFonts w:ascii="Times New Roman" w:hAnsi="Times New Roman" w:cs="Times New Roman"/>
          <w:b/>
          <w:lang w:val="en-GB"/>
        </w:rPr>
        <w:t>may</w:t>
      </w:r>
      <w:r w:rsidRPr="00F91937">
        <w:rPr>
          <w:rFonts w:ascii="Times New Roman" w:hAnsi="Times New Roman" w:cs="Times New Roman"/>
          <w:b/>
          <w:lang w:val="en-GB"/>
        </w:rPr>
        <w:t xml:space="preserve"> be the maximum operable angle.</w:t>
      </w:r>
      <w:r>
        <w:rPr>
          <w:rFonts w:ascii="Times New Roman" w:hAnsi="Times New Roman" w:cs="Times New Roman"/>
          <w:lang w:val="en-GB"/>
        </w:rPr>
        <w:t>”</w:t>
      </w:r>
    </w:p>
    <w:p w:rsidR="00F91937" w:rsidRPr="00F91937" w:rsidRDefault="00F91937" w:rsidP="00C70542">
      <w:pPr>
        <w:spacing w:after="0"/>
        <w:rPr>
          <w:rFonts w:ascii="Times New Roman" w:hAnsi="Times New Roman" w:cs="Times New Roman"/>
          <w:lang w:val="en-GB"/>
        </w:rPr>
      </w:pPr>
    </w:p>
    <w:p w:rsidR="00F91937" w:rsidRPr="00C17DF5" w:rsidRDefault="00F91937" w:rsidP="00F91937">
      <w:pPr>
        <w:pStyle w:val="ListParagraph"/>
        <w:numPr>
          <w:ilvl w:val="0"/>
          <w:numId w:val="4"/>
        </w:numPr>
        <w:spacing w:after="0"/>
        <w:rPr>
          <w:rFonts w:ascii="Times New Roman" w:hAnsi="Times New Roman" w:cs="Times New Roman"/>
          <w:b/>
          <w:sz w:val="28"/>
          <w:szCs w:val="28"/>
          <w:lang w:val="en-GB"/>
        </w:rPr>
      </w:pPr>
      <w:r w:rsidRPr="00C17DF5">
        <w:rPr>
          <w:rFonts w:ascii="Times New Roman" w:hAnsi="Times New Roman" w:cs="Times New Roman"/>
          <w:b/>
          <w:sz w:val="28"/>
          <w:szCs w:val="28"/>
          <w:lang w:val="en-GB"/>
        </w:rPr>
        <w:t xml:space="preserve">Justifications </w:t>
      </w:r>
    </w:p>
    <w:p w:rsidR="00F91937" w:rsidRPr="00F91937" w:rsidRDefault="00F91937" w:rsidP="00C70542">
      <w:pPr>
        <w:spacing w:after="0"/>
        <w:rPr>
          <w:rFonts w:ascii="Times New Roman" w:hAnsi="Times New Roman" w:cs="Times New Roman"/>
          <w:lang w:val="en-GB"/>
        </w:rPr>
      </w:pPr>
    </w:p>
    <w:p w:rsidR="00F91937" w:rsidRPr="00F91937" w:rsidRDefault="00F91937" w:rsidP="0024075C">
      <w:pPr>
        <w:numPr>
          <w:ilvl w:val="0"/>
          <w:numId w:val="5"/>
        </w:numPr>
        <w:spacing w:after="0"/>
        <w:rPr>
          <w:rFonts w:ascii="Times New Roman" w:hAnsi="Times New Roman" w:cs="Times New Roman"/>
          <w:b/>
          <w:lang w:val="en-US"/>
        </w:rPr>
      </w:pPr>
      <w:r w:rsidRPr="00F91937">
        <w:rPr>
          <w:rFonts w:ascii="Times New Roman" w:hAnsi="Times New Roman" w:cs="Times New Roman" w:hint="eastAsia"/>
          <w:b/>
          <w:lang w:val="en-US"/>
        </w:rPr>
        <w:t>Background</w:t>
      </w:r>
    </w:p>
    <w:p w:rsidR="002F0ABF" w:rsidRDefault="002F0ABF" w:rsidP="00F91937">
      <w:pPr>
        <w:spacing w:after="0"/>
        <w:rPr>
          <w:rFonts w:ascii="Times New Roman" w:hAnsi="Times New Roman" w:cs="Times New Roman"/>
          <w:lang w:val="en-US"/>
        </w:rPr>
      </w:pPr>
    </w:p>
    <w:p w:rsidR="00F91937" w:rsidRPr="00F91937" w:rsidRDefault="00F91937" w:rsidP="00F91937">
      <w:pPr>
        <w:spacing w:after="0"/>
        <w:rPr>
          <w:rFonts w:ascii="Times New Roman" w:hAnsi="Times New Roman" w:cs="Times New Roman"/>
          <w:lang w:val="en-US"/>
        </w:rPr>
      </w:pPr>
      <w:r w:rsidRPr="00F91937">
        <w:rPr>
          <w:rFonts w:ascii="Times New Roman" w:hAnsi="Times New Roman" w:cs="Times New Roman" w:hint="eastAsia"/>
          <w:lang w:val="en-US"/>
        </w:rPr>
        <w:t xml:space="preserve">UN R140 ESC prescribes that the </w:t>
      </w:r>
      <w:r w:rsidRPr="00F91937">
        <w:rPr>
          <w:rFonts w:ascii="Times New Roman" w:hAnsi="Times New Roman" w:cs="Times New Roman"/>
          <w:lang w:val="en-US"/>
        </w:rPr>
        <w:t>“</w:t>
      </w:r>
      <w:r w:rsidRPr="00F91937">
        <w:rPr>
          <w:rFonts w:ascii="Times New Roman" w:hAnsi="Times New Roman" w:cs="Times New Roman" w:hint="eastAsia"/>
          <w:lang w:val="en-US"/>
        </w:rPr>
        <w:t>Sine with Dwell</w:t>
      </w:r>
      <w:r w:rsidRPr="00F91937">
        <w:rPr>
          <w:rFonts w:ascii="Times New Roman" w:hAnsi="Times New Roman" w:cs="Times New Roman"/>
          <w:lang w:val="en-US"/>
        </w:rPr>
        <w:t>”</w:t>
      </w:r>
      <w:r w:rsidRPr="00F91937">
        <w:rPr>
          <w:rFonts w:ascii="Times New Roman" w:hAnsi="Times New Roman" w:cs="Times New Roman" w:hint="eastAsia"/>
          <w:lang w:val="en-US"/>
        </w:rPr>
        <w:t xml:space="preserve"> series test of vehicle directional stability performance shall be conducted with;</w:t>
      </w:r>
    </w:p>
    <w:p w:rsidR="00F91937" w:rsidRPr="00F91937" w:rsidRDefault="00F91937" w:rsidP="00F91937">
      <w:pPr>
        <w:pStyle w:val="ListParagraph"/>
        <w:numPr>
          <w:ilvl w:val="0"/>
          <w:numId w:val="6"/>
        </w:numPr>
        <w:spacing w:after="0"/>
        <w:rPr>
          <w:rFonts w:ascii="Times New Roman" w:hAnsi="Times New Roman" w:cs="Times New Roman"/>
          <w:lang w:val="en-US"/>
        </w:rPr>
      </w:pPr>
      <w:r w:rsidRPr="00F91937">
        <w:rPr>
          <w:rFonts w:ascii="Times New Roman" w:hAnsi="Times New Roman" w:cs="Times New Roman" w:hint="eastAsia"/>
          <w:lang w:val="en-US"/>
        </w:rPr>
        <w:t xml:space="preserve">The </w:t>
      </w:r>
      <w:r w:rsidRPr="00F91937">
        <w:rPr>
          <w:rFonts w:ascii="Times New Roman" w:hAnsi="Times New Roman" w:cs="Times New Roman"/>
          <w:lang w:val="en-US"/>
        </w:rPr>
        <w:t>initial</w:t>
      </w:r>
      <w:r w:rsidRPr="00F91937">
        <w:rPr>
          <w:rFonts w:ascii="Times New Roman" w:hAnsi="Times New Roman" w:cs="Times New Roman" w:hint="eastAsia"/>
          <w:lang w:val="en-US"/>
        </w:rPr>
        <w:t xml:space="preserve"> steering wheel angle amplitude of 1.5A (paragraph 9.9.2),</w:t>
      </w:r>
    </w:p>
    <w:p w:rsidR="00F91937" w:rsidRPr="00F91937" w:rsidRDefault="00F91937" w:rsidP="00F91937">
      <w:pPr>
        <w:pStyle w:val="ListParagraph"/>
        <w:numPr>
          <w:ilvl w:val="0"/>
          <w:numId w:val="6"/>
        </w:numPr>
        <w:spacing w:after="0"/>
        <w:rPr>
          <w:rFonts w:ascii="Times New Roman" w:hAnsi="Times New Roman" w:cs="Times New Roman"/>
          <w:lang w:val="en-US"/>
        </w:rPr>
      </w:pPr>
      <w:r w:rsidRPr="00F91937">
        <w:rPr>
          <w:rFonts w:ascii="Times New Roman" w:hAnsi="Times New Roman" w:cs="Times New Roman" w:hint="eastAsia"/>
          <w:lang w:val="en-US"/>
        </w:rPr>
        <w:t>T</w:t>
      </w:r>
      <w:r w:rsidRPr="00F91937">
        <w:rPr>
          <w:rFonts w:ascii="Times New Roman" w:hAnsi="Times New Roman" w:cs="Times New Roman"/>
          <w:lang w:val="en-US"/>
        </w:rPr>
        <w:t xml:space="preserve">he steering </w:t>
      </w:r>
      <w:r w:rsidRPr="00F91937">
        <w:rPr>
          <w:rFonts w:ascii="Times New Roman" w:hAnsi="Times New Roman" w:cs="Times New Roman" w:hint="eastAsia"/>
          <w:lang w:val="en-US"/>
        </w:rPr>
        <w:t xml:space="preserve">wheel angle </w:t>
      </w:r>
      <w:r w:rsidRPr="00F91937">
        <w:rPr>
          <w:rFonts w:ascii="Times New Roman" w:hAnsi="Times New Roman" w:cs="Times New Roman"/>
          <w:lang w:val="en-US"/>
        </w:rPr>
        <w:t>amplitude is increased by 0.5A</w:t>
      </w:r>
      <w:r w:rsidRPr="00F91937">
        <w:rPr>
          <w:rFonts w:ascii="Times New Roman" w:hAnsi="Times New Roman" w:cs="Times New Roman" w:hint="eastAsia"/>
          <w:lang w:val="en-US"/>
        </w:rPr>
        <w:t xml:space="preserve"> from a test run to next run (</w:t>
      </w:r>
      <w:r w:rsidRPr="00F91937">
        <w:rPr>
          <w:rFonts w:ascii="Times New Roman" w:hAnsi="Times New Roman" w:cs="Times New Roman"/>
          <w:lang w:val="en-US"/>
        </w:rPr>
        <w:t>paragraph</w:t>
      </w:r>
      <w:r w:rsidRPr="00F91937">
        <w:rPr>
          <w:rFonts w:ascii="Times New Roman" w:hAnsi="Times New Roman" w:cs="Times New Roman" w:hint="eastAsia"/>
          <w:lang w:val="en-US"/>
        </w:rPr>
        <w:t xml:space="preserve"> 9.9.3),</w:t>
      </w:r>
    </w:p>
    <w:p w:rsidR="00F91937" w:rsidRPr="00F91937" w:rsidRDefault="00F91937" w:rsidP="0024075C">
      <w:pPr>
        <w:pStyle w:val="ListParagraph"/>
        <w:numPr>
          <w:ilvl w:val="0"/>
          <w:numId w:val="6"/>
        </w:numPr>
        <w:spacing w:after="0"/>
        <w:rPr>
          <w:rFonts w:ascii="Times New Roman" w:hAnsi="Times New Roman" w:cs="Times New Roman"/>
          <w:lang w:val="en-US"/>
        </w:rPr>
      </w:pPr>
      <w:r w:rsidRPr="00F91937">
        <w:rPr>
          <w:rFonts w:ascii="Times New Roman" w:hAnsi="Times New Roman" w:cs="Times New Roman" w:hint="eastAsia"/>
          <w:lang w:val="en-US"/>
        </w:rPr>
        <w:t>The final steering wheel angle amplitude of</w:t>
      </w:r>
      <w:r w:rsidRPr="00F91937">
        <w:rPr>
          <w:rFonts w:ascii="Times New Roman" w:hAnsi="Times New Roman" w:cs="Times New Roman"/>
          <w:lang w:val="en-US"/>
        </w:rPr>
        <w:t xml:space="preserve"> </w:t>
      </w:r>
      <w:r w:rsidRPr="00F91937">
        <w:rPr>
          <w:rFonts w:ascii="Times New Roman" w:hAnsi="Times New Roman" w:cs="Times New Roman" w:hint="eastAsia"/>
          <w:lang w:val="en-US"/>
        </w:rPr>
        <w:t xml:space="preserve">the greater of 6.5A or </w:t>
      </w:r>
      <w:r w:rsidRPr="00F91937">
        <w:rPr>
          <w:rFonts w:ascii="Times New Roman" w:hAnsi="Times New Roman" w:cs="Times New Roman"/>
          <w:lang w:val="en-US"/>
        </w:rPr>
        <w:t>270</w:t>
      </w:r>
      <w:r w:rsidRPr="00F91937">
        <w:rPr>
          <w:rFonts w:ascii="Times New Roman" w:hAnsi="Times New Roman" w:cs="Times New Roman" w:hint="eastAsia"/>
          <w:lang w:val="en-US"/>
        </w:rPr>
        <w:t xml:space="preserve"> degrees. I</w:t>
      </w:r>
      <w:r w:rsidRPr="00F91937">
        <w:rPr>
          <w:rFonts w:ascii="Times New Roman" w:hAnsi="Times New Roman" w:cs="Times New Roman"/>
          <w:lang w:val="en-US"/>
        </w:rPr>
        <w:t>f any 0.5 A increment, up to 6.5 A, is greater than 300 degrees, the steering amplitude</w:t>
      </w:r>
      <w:r w:rsidRPr="00F91937">
        <w:rPr>
          <w:rFonts w:ascii="Times New Roman" w:hAnsi="Times New Roman" w:cs="Times New Roman" w:hint="eastAsia"/>
          <w:lang w:val="en-US"/>
        </w:rPr>
        <w:t xml:space="preserve"> </w:t>
      </w:r>
      <w:r w:rsidRPr="00F91937">
        <w:rPr>
          <w:rFonts w:ascii="Times New Roman" w:hAnsi="Times New Roman" w:cs="Times New Roman"/>
          <w:lang w:val="en-US"/>
        </w:rPr>
        <w:t>of the final run shall be 300 degrees</w:t>
      </w:r>
      <w:r w:rsidRPr="00F91937">
        <w:rPr>
          <w:rFonts w:ascii="Times New Roman" w:hAnsi="Times New Roman" w:cs="Times New Roman" w:hint="eastAsia"/>
          <w:lang w:val="en-US"/>
        </w:rPr>
        <w:t xml:space="preserve"> (paragraph 9.9.4),</w:t>
      </w:r>
    </w:p>
    <w:p w:rsidR="00F91937" w:rsidRPr="00F91937" w:rsidRDefault="00F91937" w:rsidP="00F91937">
      <w:pPr>
        <w:spacing w:after="0"/>
        <w:rPr>
          <w:rFonts w:ascii="Times New Roman" w:hAnsi="Times New Roman" w:cs="Times New Roman"/>
          <w:u w:val="single"/>
          <w:lang w:val="en-US"/>
        </w:rPr>
      </w:pPr>
      <w:r w:rsidRPr="00F91937">
        <w:rPr>
          <w:rFonts w:ascii="Times New Roman" w:hAnsi="Times New Roman" w:cs="Times New Roman" w:hint="eastAsia"/>
          <w:lang w:val="en-US"/>
        </w:rPr>
        <w:t xml:space="preserve">where </w:t>
      </w:r>
      <w:r w:rsidRPr="00F91937">
        <w:rPr>
          <w:rFonts w:ascii="Times New Roman" w:hAnsi="Times New Roman" w:cs="Times New Roman"/>
          <w:lang w:val="en-US"/>
        </w:rPr>
        <w:t>"A" is the</w:t>
      </w:r>
      <w:r w:rsidRPr="00F91937">
        <w:rPr>
          <w:rFonts w:ascii="Times New Roman" w:hAnsi="Times New Roman" w:cs="Times New Roman" w:hint="eastAsia"/>
          <w:lang w:val="en-US"/>
        </w:rPr>
        <w:t xml:space="preserve"> </w:t>
      </w:r>
      <w:r w:rsidRPr="00F91937">
        <w:rPr>
          <w:rFonts w:ascii="Times New Roman" w:hAnsi="Times New Roman" w:cs="Times New Roman"/>
          <w:lang w:val="en-US"/>
        </w:rPr>
        <w:t xml:space="preserve">steering wheel angle that produces a steady </w:t>
      </w:r>
      <w:r w:rsidRPr="00F91937">
        <w:rPr>
          <w:rFonts w:ascii="Times New Roman" w:hAnsi="Times New Roman" w:cs="Times New Roman" w:hint="eastAsia"/>
          <w:lang w:val="en-US"/>
        </w:rPr>
        <w:t xml:space="preserve">state </w:t>
      </w:r>
      <w:r w:rsidRPr="00F91937">
        <w:rPr>
          <w:rFonts w:ascii="Times New Roman" w:hAnsi="Times New Roman" w:cs="Times New Roman"/>
          <w:lang w:val="en-US"/>
        </w:rPr>
        <w:t>lateral acceleration</w:t>
      </w:r>
      <w:r w:rsidRPr="00F91937">
        <w:rPr>
          <w:rFonts w:ascii="Times New Roman" w:hAnsi="Times New Roman" w:cs="Times New Roman" w:hint="eastAsia"/>
          <w:lang w:val="en-US"/>
        </w:rPr>
        <w:t xml:space="preserve"> </w:t>
      </w:r>
      <w:r w:rsidRPr="00F91937">
        <w:rPr>
          <w:rFonts w:ascii="Times New Roman" w:hAnsi="Times New Roman" w:cs="Times New Roman"/>
          <w:lang w:val="en-US"/>
        </w:rPr>
        <w:t>of 0.3 g for the test vehicle</w:t>
      </w:r>
      <w:r w:rsidRPr="00F91937">
        <w:rPr>
          <w:rFonts w:ascii="Times New Roman" w:hAnsi="Times New Roman" w:cs="Times New Roman" w:hint="eastAsia"/>
          <w:lang w:val="en-US"/>
        </w:rPr>
        <w:t xml:space="preserve">, which is determined from the </w:t>
      </w:r>
      <w:r w:rsidRPr="00F91937">
        <w:rPr>
          <w:rFonts w:ascii="Times New Roman" w:hAnsi="Times New Roman" w:cs="Times New Roman"/>
          <w:lang w:val="en-US"/>
        </w:rPr>
        <w:t>“</w:t>
      </w:r>
      <w:r w:rsidRPr="00F91937">
        <w:rPr>
          <w:rFonts w:ascii="Times New Roman" w:hAnsi="Times New Roman" w:cs="Times New Roman" w:hint="eastAsia"/>
          <w:lang w:val="en-US"/>
        </w:rPr>
        <w:t>Slowly Increasing Steer</w:t>
      </w:r>
      <w:r w:rsidRPr="00F91937">
        <w:rPr>
          <w:rFonts w:ascii="Times New Roman" w:hAnsi="Times New Roman" w:cs="Times New Roman"/>
          <w:lang w:val="en-US"/>
        </w:rPr>
        <w:t>”</w:t>
      </w:r>
      <w:r w:rsidRPr="00F91937">
        <w:rPr>
          <w:rFonts w:ascii="Times New Roman" w:hAnsi="Times New Roman" w:cs="Times New Roman" w:hint="eastAsia"/>
          <w:lang w:val="en-US"/>
        </w:rPr>
        <w:t xml:space="preserve"> test (paragraph 9.6).</w:t>
      </w:r>
    </w:p>
    <w:p w:rsidR="0024075C" w:rsidRDefault="0024075C" w:rsidP="00F91937">
      <w:pPr>
        <w:spacing w:after="0"/>
        <w:rPr>
          <w:rFonts w:ascii="Times New Roman" w:hAnsi="Times New Roman" w:cs="Times New Roman"/>
          <w:lang w:val="en-US"/>
        </w:rPr>
      </w:pPr>
    </w:p>
    <w:p w:rsidR="00F91937" w:rsidRPr="00F91937" w:rsidRDefault="00F91937" w:rsidP="00F91937">
      <w:pPr>
        <w:spacing w:after="0"/>
        <w:rPr>
          <w:rFonts w:ascii="Times New Roman" w:hAnsi="Times New Roman" w:cs="Times New Roman"/>
          <w:lang w:val="en-US"/>
        </w:rPr>
      </w:pPr>
      <w:r w:rsidRPr="00F91937">
        <w:rPr>
          <w:rFonts w:ascii="Times New Roman" w:hAnsi="Times New Roman" w:cs="Times New Roman" w:hint="eastAsia"/>
          <w:lang w:val="en-US"/>
        </w:rPr>
        <w:t>In these test conditions,</w:t>
      </w:r>
      <w:r w:rsidRPr="00F91937">
        <w:rPr>
          <w:rFonts w:ascii="Times New Roman" w:hAnsi="Times New Roman" w:cs="Times New Roman" w:hint="eastAsia"/>
          <w:b/>
          <w:lang w:val="en-US"/>
        </w:rPr>
        <w:t xml:space="preserve"> the normalized angle </w:t>
      </w:r>
      <w:r w:rsidRPr="00F91937">
        <w:rPr>
          <w:rFonts w:ascii="Times New Roman" w:hAnsi="Times New Roman" w:cs="Times New Roman"/>
          <w:b/>
          <w:lang w:val="en-US"/>
        </w:rPr>
        <w:t>“</w:t>
      </w:r>
      <w:r w:rsidRPr="00F91937">
        <w:rPr>
          <w:rFonts w:ascii="Times New Roman" w:hAnsi="Times New Roman" w:cs="Times New Roman" w:hint="eastAsia"/>
          <w:b/>
          <w:lang w:val="en-US"/>
        </w:rPr>
        <w:t>A</w:t>
      </w:r>
      <w:r w:rsidRPr="00F91937">
        <w:rPr>
          <w:rFonts w:ascii="Times New Roman" w:hAnsi="Times New Roman" w:cs="Times New Roman"/>
          <w:b/>
          <w:lang w:val="en-US"/>
        </w:rPr>
        <w:t>”</w:t>
      </w:r>
      <w:r w:rsidRPr="00F91937">
        <w:rPr>
          <w:rFonts w:ascii="Times New Roman" w:hAnsi="Times New Roman" w:cs="Times New Roman" w:hint="eastAsia"/>
          <w:b/>
          <w:lang w:val="en-US"/>
        </w:rPr>
        <w:t xml:space="preserve"> </w:t>
      </w:r>
      <w:r w:rsidR="0024075C" w:rsidRPr="0024075C">
        <w:rPr>
          <w:rFonts w:ascii="Times New Roman" w:hAnsi="Times New Roman" w:cs="Times New Roman"/>
          <w:b/>
          <w:lang w:val="en-US"/>
        </w:rPr>
        <w:t>evacuates</w:t>
      </w:r>
      <w:r w:rsidRPr="00F91937">
        <w:rPr>
          <w:rFonts w:ascii="Times New Roman" w:hAnsi="Times New Roman" w:cs="Times New Roman" w:hint="eastAsia"/>
          <w:b/>
          <w:lang w:val="en-US"/>
        </w:rPr>
        <w:t xml:space="preserve"> the influence of </w:t>
      </w:r>
      <w:r w:rsidR="0024075C" w:rsidRPr="0024075C">
        <w:rPr>
          <w:rFonts w:ascii="Times New Roman" w:hAnsi="Times New Roman" w:cs="Times New Roman"/>
          <w:b/>
          <w:lang w:val="en-US"/>
        </w:rPr>
        <w:t xml:space="preserve">the </w:t>
      </w:r>
      <w:r w:rsidRPr="00F91937">
        <w:rPr>
          <w:rFonts w:ascii="Times New Roman" w:hAnsi="Times New Roman" w:cs="Times New Roman" w:hint="eastAsia"/>
          <w:b/>
          <w:lang w:val="en-US"/>
        </w:rPr>
        <w:t xml:space="preserve">steering gear ratio </w:t>
      </w:r>
      <w:r w:rsidR="0024075C" w:rsidRPr="0024075C">
        <w:rPr>
          <w:rFonts w:ascii="Times New Roman" w:hAnsi="Times New Roman" w:cs="Times New Roman"/>
          <w:b/>
          <w:lang w:val="en-US"/>
        </w:rPr>
        <w:t>in</w:t>
      </w:r>
      <w:r w:rsidRPr="00F91937">
        <w:rPr>
          <w:rFonts w:ascii="Times New Roman" w:hAnsi="Times New Roman" w:cs="Times New Roman" w:hint="eastAsia"/>
          <w:b/>
          <w:lang w:val="en-US"/>
        </w:rPr>
        <w:t xml:space="preserve"> relation </w:t>
      </w:r>
      <w:r w:rsidR="0024075C" w:rsidRPr="0024075C">
        <w:rPr>
          <w:rFonts w:ascii="Times New Roman" w:hAnsi="Times New Roman" w:cs="Times New Roman"/>
          <w:b/>
          <w:lang w:val="en-US"/>
        </w:rPr>
        <w:t>to the</w:t>
      </w:r>
      <w:r w:rsidRPr="00F91937">
        <w:rPr>
          <w:rFonts w:ascii="Times New Roman" w:hAnsi="Times New Roman" w:cs="Times New Roman" w:hint="eastAsia"/>
          <w:b/>
          <w:lang w:val="en-US"/>
        </w:rPr>
        <w:t xml:space="preserve"> steering wheel angle and vehicle behavior</w:t>
      </w:r>
      <w:r w:rsidRPr="00F91937">
        <w:rPr>
          <w:rFonts w:ascii="Times New Roman" w:hAnsi="Times New Roman" w:cs="Times New Roman" w:hint="eastAsia"/>
          <w:lang w:val="en-US"/>
        </w:rPr>
        <w:t xml:space="preserve">. The lower the steering gear ratio is (i.e. the quicker the </w:t>
      </w:r>
      <w:r w:rsidRPr="00F91937">
        <w:rPr>
          <w:rFonts w:ascii="Times New Roman" w:hAnsi="Times New Roman" w:cs="Times New Roman"/>
          <w:lang w:val="en-US"/>
        </w:rPr>
        <w:t>steering</w:t>
      </w:r>
      <w:r w:rsidRPr="00F91937">
        <w:rPr>
          <w:rFonts w:ascii="Times New Roman" w:hAnsi="Times New Roman" w:cs="Times New Roman" w:hint="eastAsia"/>
          <w:lang w:val="en-US"/>
        </w:rPr>
        <w:t xml:space="preserve"> characteristic is), the smaller the angle </w:t>
      </w:r>
      <w:r w:rsidRPr="00F91937">
        <w:rPr>
          <w:rFonts w:ascii="Times New Roman" w:hAnsi="Times New Roman" w:cs="Times New Roman"/>
          <w:lang w:val="en-US"/>
        </w:rPr>
        <w:t>“</w:t>
      </w:r>
      <w:r w:rsidRPr="00F91937">
        <w:rPr>
          <w:rFonts w:ascii="Times New Roman" w:hAnsi="Times New Roman" w:cs="Times New Roman" w:hint="eastAsia"/>
          <w:lang w:val="en-US"/>
        </w:rPr>
        <w:t>A</w:t>
      </w:r>
      <w:r w:rsidRPr="00F91937">
        <w:rPr>
          <w:rFonts w:ascii="Times New Roman" w:hAnsi="Times New Roman" w:cs="Times New Roman"/>
          <w:lang w:val="en-US"/>
        </w:rPr>
        <w:t>”</w:t>
      </w:r>
      <w:r w:rsidRPr="00F91937">
        <w:rPr>
          <w:rFonts w:ascii="Times New Roman" w:hAnsi="Times New Roman" w:cs="Times New Roman" w:hint="eastAsia"/>
          <w:lang w:val="en-US"/>
        </w:rPr>
        <w:t xml:space="preserve"> and steering angle amplitude for each test run are, to </w:t>
      </w:r>
      <w:r w:rsidRPr="00F91937">
        <w:rPr>
          <w:rFonts w:ascii="Times New Roman" w:hAnsi="Times New Roman" w:cs="Times New Roman" w:hint="eastAsia"/>
          <w:b/>
          <w:lang w:val="en-US"/>
        </w:rPr>
        <w:t xml:space="preserve">provide constant steered wheel angle </w:t>
      </w:r>
      <w:r w:rsidR="0024075C">
        <w:rPr>
          <w:rFonts w:ascii="Times New Roman" w:hAnsi="Times New Roman" w:cs="Times New Roman"/>
          <w:b/>
          <w:lang w:val="en-US"/>
        </w:rPr>
        <w:t>implying</w:t>
      </w:r>
      <w:r w:rsidRPr="00F91937">
        <w:rPr>
          <w:rFonts w:ascii="Times New Roman" w:hAnsi="Times New Roman" w:cs="Times New Roman" w:hint="eastAsia"/>
          <w:b/>
          <w:lang w:val="en-US"/>
        </w:rPr>
        <w:t xml:space="preserve"> constant lateral movement of vehicle, regardless of the steering gear ratio</w:t>
      </w:r>
      <w:r w:rsidRPr="00F91937">
        <w:rPr>
          <w:rFonts w:ascii="Times New Roman" w:hAnsi="Times New Roman" w:cs="Times New Roman" w:hint="eastAsia"/>
          <w:lang w:val="en-US"/>
        </w:rPr>
        <w:t>, for reasonable testing of ESC.</w:t>
      </w:r>
    </w:p>
    <w:p w:rsidR="0024075C" w:rsidRDefault="0024075C" w:rsidP="00F91937">
      <w:pPr>
        <w:spacing w:after="0"/>
        <w:rPr>
          <w:rFonts w:ascii="Times New Roman" w:hAnsi="Times New Roman" w:cs="Times New Roman"/>
          <w:lang w:val="en-US"/>
        </w:rPr>
      </w:pPr>
    </w:p>
    <w:p w:rsidR="00F91937" w:rsidRDefault="00F91937" w:rsidP="00F91937">
      <w:pPr>
        <w:spacing w:after="0"/>
        <w:rPr>
          <w:rFonts w:ascii="Times New Roman" w:hAnsi="Times New Roman" w:cs="Times New Roman"/>
          <w:lang w:val="en-US"/>
        </w:rPr>
      </w:pPr>
      <w:r w:rsidRPr="00F91937">
        <w:rPr>
          <w:rFonts w:ascii="Times New Roman" w:hAnsi="Times New Roman" w:cs="Times New Roman" w:hint="eastAsia"/>
          <w:lang w:val="en-US"/>
        </w:rPr>
        <w:t xml:space="preserve">However, </w:t>
      </w:r>
      <w:r w:rsidRPr="00F91937">
        <w:rPr>
          <w:rFonts w:ascii="Times New Roman" w:hAnsi="Times New Roman" w:cs="Times New Roman" w:hint="eastAsia"/>
          <w:b/>
          <w:lang w:val="en-US"/>
        </w:rPr>
        <w:t xml:space="preserve">the final </w:t>
      </w:r>
      <w:r w:rsidRPr="00F91937">
        <w:rPr>
          <w:rFonts w:ascii="Times New Roman" w:hAnsi="Times New Roman" w:cs="Times New Roman"/>
          <w:b/>
          <w:lang w:val="en-US"/>
        </w:rPr>
        <w:t>steering</w:t>
      </w:r>
      <w:r w:rsidRPr="00F91937">
        <w:rPr>
          <w:rFonts w:ascii="Times New Roman" w:hAnsi="Times New Roman" w:cs="Times New Roman" w:hint="eastAsia"/>
          <w:b/>
          <w:lang w:val="en-US"/>
        </w:rPr>
        <w:t xml:space="preserve"> wheel angle amplitude is fixed between 270 and 300 degrees, which are absolute values, not the normalized angles that exclude </w:t>
      </w:r>
      <w:r w:rsidRPr="00F91937">
        <w:rPr>
          <w:rFonts w:ascii="Times New Roman" w:hAnsi="Times New Roman" w:cs="Times New Roman"/>
          <w:b/>
          <w:lang w:val="en-US"/>
        </w:rPr>
        <w:t xml:space="preserve">the </w:t>
      </w:r>
      <w:r w:rsidRPr="00F91937">
        <w:rPr>
          <w:rFonts w:ascii="Times New Roman" w:hAnsi="Times New Roman" w:cs="Times New Roman" w:hint="eastAsia"/>
          <w:b/>
          <w:lang w:val="en-US"/>
        </w:rPr>
        <w:t xml:space="preserve">influence of the </w:t>
      </w:r>
      <w:r w:rsidRPr="00F91937">
        <w:rPr>
          <w:rFonts w:ascii="Times New Roman" w:hAnsi="Times New Roman" w:cs="Times New Roman"/>
          <w:b/>
          <w:lang w:val="en-US"/>
        </w:rPr>
        <w:t xml:space="preserve">steering </w:t>
      </w:r>
      <w:r w:rsidRPr="00F91937">
        <w:rPr>
          <w:rFonts w:ascii="Times New Roman" w:hAnsi="Times New Roman" w:cs="Times New Roman" w:hint="eastAsia"/>
          <w:b/>
          <w:lang w:val="en-US"/>
        </w:rPr>
        <w:t>gear ratio</w:t>
      </w:r>
      <w:r w:rsidRPr="00F91937">
        <w:rPr>
          <w:rFonts w:ascii="Times New Roman" w:hAnsi="Times New Roman" w:cs="Times New Roman" w:hint="eastAsia"/>
          <w:lang w:val="en-US"/>
        </w:rPr>
        <w:t xml:space="preserve"> of</w:t>
      </w:r>
      <w:r w:rsidRPr="00F91937">
        <w:rPr>
          <w:rFonts w:ascii="Times New Roman" w:hAnsi="Times New Roman" w:cs="Times New Roman"/>
          <w:lang w:val="en-US"/>
        </w:rPr>
        <w:t xml:space="preserve"> each vehicle.</w:t>
      </w:r>
    </w:p>
    <w:p w:rsidR="0024075C" w:rsidRPr="00F91937" w:rsidRDefault="0024075C" w:rsidP="00F91937">
      <w:pPr>
        <w:spacing w:after="0"/>
        <w:rPr>
          <w:rFonts w:ascii="Times New Roman" w:hAnsi="Times New Roman" w:cs="Times New Roman"/>
          <w:lang w:val="en-US"/>
        </w:rPr>
      </w:pPr>
    </w:p>
    <w:p w:rsidR="00F91937" w:rsidRPr="00F91937" w:rsidRDefault="00F91937" w:rsidP="00F91937">
      <w:pPr>
        <w:numPr>
          <w:ilvl w:val="0"/>
          <w:numId w:val="5"/>
        </w:numPr>
        <w:spacing w:after="0"/>
        <w:rPr>
          <w:rFonts w:ascii="Times New Roman" w:hAnsi="Times New Roman" w:cs="Times New Roman"/>
          <w:b/>
          <w:lang w:val="en-US"/>
        </w:rPr>
      </w:pPr>
      <w:r w:rsidRPr="00F91937">
        <w:rPr>
          <w:rFonts w:ascii="Times New Roman" w:hAnsi="Times New Roman" w:cs="Times New Roman" w:hint="eastAsia"/>
          <w:b/>
          <w:lang w:val="en-US"/>
        </w:rPr>
        <w:t xml:space="preserve">Concern on future </w:t>
      </w:r>
      <w:r w:rsidR="00767DEB">
        <w:rPr>
          <w:rFonts w:ascii="Times New Roman" w:hAnsi="Times New Roman" w:cs="Times New Roman"/>
          <w:b/>
          <w:lang w:val="en-US"/>
        </w:rPr>
        <w:t xml:space="preserve">steering </w:t>
      </w:r>
      <w:r w:rsidRPr="00F91937">
        <w:rPr>
          <w:rFonts w:ascii="Times New Roman" w:hAnsi="Times New Roman" w:cs="Times New Roman" w:hint="eastAsia"/>
          <w:b/>
          <w:lang w:val="en-US"/>
        </w:rPr>
        <w:t>systems</w:t>
      </w:r>
    </w:p>
    <w:p w:rsidR="002F0ABF" w:rsidRDefault="002F0ABF" w:rsidP="00F91937">
      <w:pPr>
        <w:spacing w:after="0"/>
        <w:rPr>
          <w:rFonts w:ascii="Times New Roman" w:hAnsi="Times New Roman" w:cs="Times New Roman"/>
          <w:b/>
          <w:lang w:val="en-US"/>
        </w:rPr>
      </w:pPr>
    </w:p>
    <w:p w:rsidR="00F91937" w:rsidRDefault="0024075C" w:rsidP="00F91937">
      <w:pPr>
        <w:spacing w:after="0"/>
        <w:rPr>
          <w:rFonts w:ascii="Times New Roman" w:hAnsi="Times New Roman" w:cs="Times New Roman"/>
          <w:lang w:val="en-US"/>
        </w:rPr>
      </w:pPr>
      <w:r w:rsidRPr="002F0ABF">
        <w:rPr>
          <w:rFonts w:ascii="Times New Roman" w:hAnsi="Times New Roman" w:cs="Times New Roman"/>
          <w:lang w:val="en-US"/>
        </w:rPr>
        <w:t>T</w:t>
      </w:r>
      <w:r w:rsidR="00F91937" w:rsidRPr="00F91937">
        <w:rPr>
          <w:rFonts w:ascii="Times New Roman" w:hAnsi="Times New Roman" w:cs="Times New Roman" w:hint="eastAsia"/>
          <w:lang w:val="en-US"/>
        </w:rPr>
        <w:t xml:space="preserve">here might appear </w:t>
      </w:r>
      <w:r w:rsidRPr="002F0ABF">
        <w:rPr>
          <w:rFonts w:ascii="Times New Roman" w:hAnsi="Times New Roman" w:cs="Times New Roman"/>
          <w:lang w:val="en-US"/>
        </w:rPr>
        <w:t xml:space="preserve">in the future </w:t>
      </w:r>
      <w:r w:rsidR="00F91937" w:rsidRPr="00F91937">
        <w:rPr>
          <w:rFonts w:ascii="Times New Roman" w:hAnsi="Times New Roman" w:cs="Times New Roman" w:hint="eastAsia"/>
          <w:b/>
          <w:lang w:val="en-US"/>
        </w:rPr>
        <w:t xml:space="preserve">some vehicles </w:t>
      </w:r>
      <w:r w:rsidR="00F91937" w:rsidRPr="00F91937">
        <w:rPr>
          <w:rFonts w:ascii="Times New Roman" w:hAnsi="Times New Roman" w:cs="Times New Roman"/>
          <w:lang w:val="en-US"/>
        </w:rPr>
        <w:t xml:space="preserve">which </w:t>
      </w:r>
      <w:r w:rsidR="00F91937" w:rsidRPr="00F91937">
        <w:rPr>
          <w:rFonts w:ascii="Times New Roman" w:hAnsi="Times New Roman" w:cs="Times New Roman" w:hint="eastAsia"/>
          <w:lang w:val="en-US"/>
        </w:rPr>
        <w:t xml:space="preserve">have significantly low steering </w:t>
      </w:r>
      <w:r w:rsidR="00F91937" w:rsidRPr="00F91937">
        <w:rPr>
          <w:rFonts w:ascii="Times New Roman" w:hAnsi="Times New Roman" w:cs="Times New Roman"/>
          <w:lang w:val="en-US"/>
        </w:rPr>
        <w:t>gear ratio</w:t>
      </w:r>
      <w:r w:rsidR="00F91937" w:rsidRPr="00F91937">
        <w:rPr>
          <w:rFonts w:ascii="Times New Roman" w:hAnsi="Times New Roman" w:cs="Times New Roman" w:hint="eastAsia"/>
          <w:lang w:val="en-US"/>
        </w:rPr>
        <w:t xml:space="preserve"> (i.e. quick steering characteristic</w:t>
      </w:r>
      <w:r w:rsidRPr="002F0ABF">
        <w:rPr>
          <w:rFonts w:ascii="Times New Roman" w:hAnsi="Times New Roman" w:cs="Times New Roman"/>
          <w:lang w:val="en-US"/>
        </w:rPr>
        <w:t>s</w:t>
      </w:r>
      <w:r w:rsidR="00F91937" w:rsidRPr="00F91937">
        <w:rPr>
          <w:rFonts w:ascii="Times New Roman" w:hAnsi="Times New Roman" w:cs="Times New Roman" w:hint="eastAsia"/>
          <w:lang w:val="en-US"/>
        </w:rPr>
        <w:t xml:space="preserve">) </w:t>
      </w:r>
      <w:r w:rsidR="00F91937" w:rsidRPr="00F91937">
        <w:rPr>
          <w:rFonts w:ascii="Times New Roman" w:hAnsi="Times New Roman" w:cs="Times New Roman"/>
          <w:lang w:val="en-US"/>
        </w:rPr>
        <w:t>and</w:t>
      </w:r>
      <w:r w:rsidR="00F91937" w:rsidRPr="00F91937">
        <w:rPr>
          <w:rFonts w:ascii="Times New Roman" w:hAnsi="Times New Roman" w:cs="Times New Roman"/>
          <w:b/>
          <w:lang w:val="en-US"/>
        </w:rPr>
        <w:t xml:space="preserve"> </w:t>
      </w:r>
      <w:r>
        <w:rPr>
          <w:rFonts w:ascii="Times New Roman" w:hAnsi="Times New Roman" w:cs="Times New Roman"/>
          <w:b/>
          <w:lang w:val="en-US"/>
        </w:rPr>
        <w:t>which may</w:t>
      </w:r>
      <w:r w:rsidR="00F91937" w:rsidRPr="00F91937">
        <w:rPr>
          <w:rFonts w:ascii="Times New Roman" w:hAnsi="Times New Roman" w:cs="Times New Roman" w:hint="eastAsia"/>
          <w:b/>
          <w:lang w:val="en-US"/>
        </w:rPr>
        <w:t xml:space="preserve"> not</w:t>
      </w:r>
      <w:r>
        <w:rPr>
          <w:rFonts w:ascii="Times New Roman" w:hAnsi="Times New Roman" w:cs="Times New Roman"/>
          <w:b/>
          <w:lang w:val="en-US"/>
        </w:rPr>
        <w:t xml:space="preserve"> be</w:t>
      </w:r>
      <w:r w:rsidR="00F91937" w:rsidRPr="00F91937">
        <w:rPr>
          <w:rFonts w:ascii="Times New Roman" w:hAnsi="Times New Roman" w:cs="Times New Roman" w:hint="eastAsia"/>
          <w:b/>
          <w:lang w:val="en-US"/>
        </w:rPr>
        <w:t xml:space="preserve"> able to achieve the specified final </w:t>
      </w:r>
      <w:r>
        <w:rPr>
          <w:rFonts w:ascii="Times New Roman" w:hAnsi="Times New Roman" w:cs="Times New Roman"/>
          <w:b/>
          <w:lang w:val="en-US"/>
        </w:rPr>
        <w:t xml:space="preserve">absolute </w:t>
      </w:r>
      <w:r w:rsidR="00F91937" w:rsidRPr="00F91937">
        <w:rPr>
          <w:rFonts w:ascii="Times New Roman" w:hAnsi="Times New Roman" w:cs="Times New Roman" w:hint="eastAsia"/>
          <w:b/>
          <w:lang w:val="en-US"/>
        </w:rPr>
        <w:lastRenderedPageBreak/>
        <w:t>angle amplitude in the ESC test</w:t>
      </w:r>
      <w:r w:rsidR="00F91937" w:rsidRPr="00F91937">
        <w:rPr>
          <w:rFonts w:ascii="Times New Roman" w:hAnsi="Times New Roman" w:cs="Times New Roman" w:hint="eastAsia"/>
          <w:lang w:val="en-US"/>
        </w:rPr>
        <w:t xml:space="preserve">, </w:t>
      </w:r>
      <w:r>
        <w:rPr>
          <w:rFonts w:ascii="Times New Roman" w:hAnsi="Times New Roman" w:cs="Times New Roman"/>
          <w:lang w:val="en-US"/>
        </w:rPr>
        <w:t>then jeopardizing</w:t>
      </w:r>
      <w:r w:rsidR="00F91937" w:rsidRPr="00F91937">
        <w:rPr>
          <w:rFonts w:ascii="Times New Roman" w:hAnsi="Times New Roman" w:cs="Times New Roman" w:hint="eastAsia"/>
          <w:lang w:val="en-US"/>
        </w:rPr>
        <w:t xml:space="preserve"> future beneficial improvement of steering equipment e.g. steering-by-wire system.</w:t>
      </w:r>
    </w:p>
    <w:p w:rsidR="002F0ABF" w:rsidRDefault="002F0ABF" w:rsidP="00F91937">
      <w:pPr>
        <w:spacing w:after="0"/>
        <w:rPr>
          <w:rFonts w:ascii="Times New Roman" w:hAnsi="Times New Roman" w:cs="Times New Roman"/>
          <w:lang w:val="en-US"/>
        </w:rPr>
      </w:pPr>
    </w:p>
    <w:p w:rsidR="002F0ABF" w:rsidRPr="002F0ABF" w:rsidRDefault="002F0ABF" w:rsidP="002F0ABF">
      <w:pPr>
        <w:numPr>
          <w:ilvl w:val="0"/>
          <w:numId w:val="5"/>
        </w:numPr>
        <w:spacing w:after="0"/>
        <w:rPr>
          <w:rFonts w:ascii="Times New Roman" w:hAnsi="Times New Roman" w:cs="Times New Roman"/>
          <w:b/>
          <w:bCs/>
          <w:lang w:val="en-US"/>
        </w:rPr>
      </w:pPr>
      <w:r w:rsidRPr="002F0ABF">
        <w:rPr>
          <w:rFonts w:ascii="Times New Roman" w:hAnsi="Times New Roman" w:cs="Times New Roman" w:hint="eastAsia"/>
          <w:b/>
          <w:bCs/>
          <w:lang w:val="en-US"/>
        </w:rPr>
        <w:t>Justification</w:t>
      </w:r>
      <w:r w:rsidR="00A40257">
        <w:rPr>
          <w:rFonts w:ascii="Times New Roman" w:hAnsi="Times New Roman" w:cs="Times New Roman"/>
          <w:b/>
          <w:bCs/>
          <w:lang w:val="en-US"/>
        </w:rPr>
        <w:t xml:space="preserve"> </w:t>
      </w:r>
      <w:r w:rsidR="00EC067A">
        <w:rPr>
          <w:rFonts w:ascii="Times New Roman" w:hAnsi="Times New Roman" w:cs="Times New Roman"/>
          <w:b/>
          <w:bCs/>
          <w:lang w:val="en-US"/>
        </w:rPr>
        <w:t>to</w:t>
      </w:r>
      <w:r w:rsidR="00A40257">
        <w:rPr>
          <w:rFonts w:ascii="Times New Roman" w:hAnsi="Times New Roman" w:cs="Times New Roman"/>
          <w:b/>
          <w:bCs/>
          <w:lang w:val="en-US"/>
        </w:rPr>
        <w:t xml:space="preserve"> the proposal</w:t>
      </w:r>
    </w:p>
    <w:p w:rsidR="008407DA" w:rsidRDefault="008407DA" w:rsidP="002F0ABF">
      <w:pPr>
        <w:spacing w:after="0"/>
        <w:rPr>
          <w:rFonts w:ascii="Times New Roman" w:hAnsi="Times New Roman" w:cs="Times New Roman"/>
          <w:bCs/>
          <w:lang w:val="en-US"/>
        </w:rPr>
      </w:pPr>
    </w:p>
    <w:p w:rsidR="002F0ABF" w:rsidRDefault="002F0ABF" w:rsidP="002F0ABF">
      <w:pPr>
        <w:spacing w:after="0"/>
        <w:rPr>
          <w:rFonts w:ascii="Times New Roman" w:hAnsi="Times New Roman" w:cs="Times New Roman"/>
          <w:bCs/>
          <w:lang w:val="en-US"/>
        </w:rPr>
      </w:pPr>
      <w:r w:rsidRPr="002F0ABF">
        <w:rPr>
          <w:rFonts w:ascii="Times New Roman" w:hAnsi="Times New Roman" w:cs="Times New Roman" w:hint="eastAsia"/>
          <w:bCs/>
          <w:lang w:val="en-US"/>
        </w:rPr>
        <w:t xml:space="preserve">The above </w:t>
      </w:r>
      <w:r>
        <w:rPr>
          <w:rFonts w:ascii="Times New Roman" w:hAnsi="Times New Roman" w:cs="Times New Roman"/>
          <w:bCs/>
          <w:lang w:val="en-US"/>
        </w:rPr>
        <w:t>proposal</w:t>
      </w:r>
      <w:r w:rsidRPr="002F0ABF">
        <w:rPr>
          <w:rFonts w:ascii="Times New Roman" w:hAnsi="Times New Roman" w:cs="Times New Roman" w:hint="eastAsia"/>
          <w:bCs/>
          <w:lang w:val="en-US"/>
        </w:rPr>
        <w:t xml:space="preserve"> would be appropriate because</w:t>
      </w:r>
      <w:r w:rsidR="008407DA">
        <w:rPr>
          <w:rFonts w:ascii="Times New Roman" w:hAnsi="Times New Roman" w:cs="Times New Roman"/>
          <w:bCs/>
          <w:lang w:val="en-US"/>
        </w:rPr>
        <w:t>:</w:t>
      </w:r>
    </w:p>
    <w:p w:rsidR="002F0ABF" w:rsidRPr="002F0ABF" w:rsidRDefault="002F0ABF" w:rsidP="002F0ABF">
      <w:pPr>
        <w:spacing w:after="0"/>
        <w:rPr>
          <w:rFonts w:ascii="Times New Roman" w:hAnsi="Times New Roman" w:cs="Times New Roman"/>
          <w:b/>
          <w:bCs/>
          <w:u w:val="single"/>
          <w:lang w:val="en-US"/>
        </w:rPr>
      </w:pPr>
    </w:p>
    <w:p w:rsidR="002F0ABF" w:rsidRPr="002F0ABF" w:rsidRDefault="002F0ABF" w:rsidP="002F0ABF">
      <w:pPr>
        <w:numPr>
          <w:ilvl w:val="1"/>
          <w:numId w:val="5"/>
        </w:numPr>
        <w:spacing w:after="0"/>
        <w:rPr>
          <w:rFonts w:ascii="Times New Roman" w:hAnsi="Times New Roman" w:cs="Times New Roman"/>
          <w:b/>
          <w:bCs/>
          <w:lang w:val="en-US"/>
        </w:rPr>
      </w:pPr>
      <w:r w:rsidRPr="002F0ABF">
        <w:rPr>
          <w:rFonts w:ascii="Times New Roman" w:hAnsi="Times New Roman" w:cs="Times New Roman" w:hint="eastAsia"/>
          <w:b/>
          <w:bCs/>
          <w:lang w:val="en-US"/>
        </w:rPr>
        <w:t xml:space="preserve">The original intention of </w:t>
      </w:r>
      <w:r>
        <w:rPr>
          <w:rFonts w:ascii="Times New Roman" w:hAnsi="Times New Roman" w:cs="Times New Roman"/>
          <w:b/>
          <w:bCs/>
          <w:lang w:val="en-US"/>
        </w:rPr>
        <w:t xml:space="preserve">the </w:t>
      </w:r>
      <w:r w:rsidRPr="002F0ABF">
        <w:rPr>
          <w:rFonts w:ascii="Times New Roman" w:hAnsi="Times New Roman" w:cs="Times New Roman" w:hint="eastAsia"/>
          <w:b/>
          <w:bCs/>
          <w:lang w:val="en-US"/>
        </w:rPr>
        <w:t>ESC regulation would not be prejudiced.</w:t>
      </w:r>
    </w:p>
    <w:p w:rsidR="002F0ABF" w:rsidRPr="00143BE4" w:rsidRDefault="002F0ABF" w:rsidP="002F0ABF">
      <w:pPr>
        <w:spacing w:after="0"/>
        <w:rPr>
          <w:rFonts w:ascii="Times New Roman" w:hAnsi="Times New Roman" w:cs="Times New Roman"/>
          <w:bCs/>
          <w:lang w:val="en-GB"/>
        </w:rPr>
      </w:pPr>
    </w:p>
    <w:p w:rsidR="002F0ABF" w:rsidRPr="002F0ABF" w:rsidRDefault="002F0ABF" w:rsidP="002F0ABF">
      <w:pPr>
        <w:spacing w:after="0"/>
        <w:rPr>
          <w:rFonts w:ascii="Times New Roman" w:hAnsi="Times New Roman" w:cs="Times New Roman"/>
          <w:bCs/>
          <w:lang w:val="en-US"/>
        </w:rPr>
      </w:pPr>
      <w:r w:rsidRPr="002F0ABF">
        <w:rPr>
          <w:rFonts w:ascii="Times New Roman" w:hAnsi="Times New Roman" w:cs="Times New Roman"/>
          <w:bCs/>
          <w:lang w:val="en-GB"/>
        </w:rPr>
        <w:t>UN official document on UN GTR8 ESC</w:t>
      </w:r>
      <w:r w:rsidR="00143BE4">
        <w:rPr>
          <w:rFonts w:ascii="Times New Roman" w:hAnsi="Times New Roman" w:cs="Times New Roman"/>
          <w:bCs/>
          <w:lang w:val="en-GB"/>
        </w:rPr>
        <w:t>, produced in parallel to the text of UN </w:t>
      </w:r>
      <w:r w:rsidRPr="002F0ABF">
        <w:rPr>
          <w:rFonts w:ascii="Times New Roman" w:hAnsi="Times New Roman" w:cs="Times New Roman"/>
          <w:bCs/>
          <w:lang w:val="en-GB"/>
        </w:rPr>
        <w:t>R140</w:t>
      </w:r>
      <w:r w:rsidR="00143BE4">
        <w:rPr>
          <w:rFonts w:ascii="Times New Roman" w:hAnsi="Times New Roman" w:cs="Times New Roman"/>
          <w:bCs/>
          <w:lang w:val="en-GB"/>
        </w:rPr>
        <w:t>,</w:t>
      </w:r>
      <w:r w:rsidRPr="002F0ABF">
        <w:rPr>
          <w:rFonts w:ascii="Times New Roman" w:hAnsi="Times New Roman" w:cs="Times New Roman"/>
          <w:bCs/>
          <w:lang w:val="en-GB"/>
        </w:rPr>
        <w:t xml:space="preserve"> mentions that the final steering wheel angle amplitude of 270 to 300 degrees was decided based on the investigation of an average driver’s ability to operate steering wheel as fast as possible under the specified “Sine with Dwell” </w:t>
      </w:r>
      <w:proofErr w:type="spellStart"/>
      <w:r w:rsidRPr="002F0ABF">
        <w:rPr>
          <w:rFonts w:ascii="Times New Roman" w:hAnsi="Times New Roman" w:cs="Times New Roman"/>
          <w:bCs/>
          <w:lang w:val="en-GB"/>
        </w:rPr>
        <w:t>condi</w:t>
      </w:r>
      <w:r w:rsidRPr="002F0ABF">
        <w:rPr>
          <w:rFonts w:ascii="Times New Roman" w:hAnsi="Times New Roman" w:cs="Times New Roman" w:hint="eastAsia"/>
          <w:bCs/>
          <w:lang w:val="en-US"/>
        </w:rPr>
        <w:t>tion</w:t>
      </w:r>
      <w:proofErr w:type="spellEnd"/>
      <w:r w:rsidR="00143BE4" w:rsidRPr="002F0ABF">
        <w:rPr>
          <w:rFonts w:ascii="Times New Roman" w:hAnsi="Times New Roman" w:cs="Times New Roman"/>
          <w:bCs/>
          <w:lang w:val="en-GB"/>
        </w:rPr>
        <w:t xml:space="preserve"> </w:t>
      </w:r>
      <w:r w:rsidR="00143BE4" w:rsidRPr="00143BE4">
        <w:rPr>
          <w:rFonts w:ascii="Times New Roman" w:hAnsi="Times New Roman" w:cs="Times New Roman"/>
          <w:bCs/>
          <w:lang w:val="en-GB"/>
        </w:rPr>
        <w:t xml:space="preserve">(ECE/TRANS/180/Add.8, </w:t>
      </w:r>
      <w:r w:rsidR="00143BE4">
        <w:rPr>
          <w:rFonts w:ascii="Times New Roman" w:hAnsi="Times New Roman" w:cs="Times New Roman"/>
          <w:bCs/>
          <w:lang w:val="en-GB"/>
        </w:rPr>
        <w:t>paragraphs 190 and 191 of the Preamble)</w:t>
      </w:r>
      <w:r w:rsidRPr="002F0ABF">
        <w:rPr>
          <w:rFonts w:ascii="Times New Roman" w:hAnsi="Times New Roman" w:cs="Times New Roman" w:hint="eastAsia"/>
          <w:bCs/>
          <w:lang w:val="en-US"/>
        </w:rPr>
        <w:t>. Thus,</w:t>
      </w:r>
      <w:r w:rsidRPr="002F0ABF">
        <w:rPr>
          <w:rFonts w:ascii="Times New Roman" w:hAnsi="Times New Roman" w:cs="Times New Roman" w:hint="eastAsia"/>
          <w:b/>
          <w:bCs/>
          <w:lang w:val="en-US"/>
        </w:rPr>
        <w:t xml:space="preserve"> the </w:t>
      </w:r>
      <w:r w:rsidRPr="002F0ABF">
        <w:rPr>
          <w:rFonts w:ascii="Times New Roman" w:hAnsi="Times New Roman" w:cs="Times New Roman"/>
          <w:b/>
          <w:bCs/>
          <w:lang w:val="en-US"/>
        </w:rPr>
        <w:t>decision</w:t>
      </w:r>
      <w:r w:rsidRPr="002F0ABF">
        <w:rPr>
          <w:rFonts w:ascii="Times New Roman" w:hAnsi="Times New Roman" w:cs="Times New Roman" w:hint="eastAsia"/>
          <w:b/>
          <w:bCs/>
          <w:lang w:val="en-US"/>
        </w:rPr>
        <w:t xml:space="preserve"> was based on maximum achievable steering wheel input</w:t>
      </w:r>
      <w:r w:rsidRPr="002F0ABF">
        <w:rPr>
          <w:rFonts w:ascii="Times New Roman" w:hAnsi="Times New Roman" w:cs="Times New Roman" w:hint="eastAsia"/>
          <w:bCs/>
          <w:lang w:val="en-US"/>
        </w:rPr>
        <w:t>.</w:t>
      </w:r>
    </w:p>
    <w:p w:rsidR="002F0ABF" w:rsidRPr="002F0ABF" w:rsidRDefault="002F0ABF" w:rsidP="002F0ABF">
      <w:pPr>
        <w:spacing w:after="0"/>
        <w:rPr>
          <w:rFonts w:ascii="Times New Roman" w:hAnsi="Times New Roman" w:cs="Times New Roman"/>
          <w:lang w:val="en-US"/>
        </w:rPr>
      </w:pPr>
      <w:r w:rsidRPr="002F0ABF">
        <w:rPr>
          <w:rFonts w:ascii="Times New Roman" w:hAnsi="Times New Roman" w:cs="Times New Roman" w:hint="eastAsia"/>
          <w:b/>
          <w:lang w:val="en-US"/>
        </w:rPr>
        <w:t xml:space="preserve">Without </w:t>
      </w:r>
      <w:r w:rsidRPr="002F0ABF">
        <w:rPr>
          <w:rFonts w:ascii="Times New Roman" w:hAnsi="Times New Roman" w:cs="Times New Roman"/>
          <w:b/>
          <w:lang w:val="en-US"/>
        </w:rPr>
        <w:t>prejudice</w:t>
      </w:r>
      <w:r w:rsidRPr="002F0ABF">
        <w:rPr>
          <w:rFonts w:ascii="Times New Roman" w:hAnsi="Times New Roman" w:cs="Times New Roman" w:hint="eastAsia"/>
          <w:b/>
          <w:lang w:val="en-US"/>
        </w:rPr>
        <w:t xml:space="preserve"> to the above intention, the final steering wheel angle amplitude for the series </w:t>
      </w:r>
      <w:r>
        <w:rPr>
          <w:rFonts w:ascii="Times New Roman" w:hAnsi="Times New Roman" w:cs="Times New Roman"/>
          <w:b/>
          <w:lang w:val="en-US"/>
        </w:rPr>
        <w:t xml:space="preserve">of </w:t>
      </w:r>
      <w:r w:rsidRPr="002F0ABF">
        <w:rPr>
          <w:rFonts w:ascii="Times New Roman" w:hAnsi="Times New Roman" w:cs="Times New Roman" w:hint="eastAsia"/>
          <w:b/>
          <w:lang w:val="en-US"/>
        </w:rPr>
        <w:t>test</w:t>
      </w:r>
      <w:r>
        <w:rPr>
          <w:rFonts w:ascii="Times New Roman" w:hAnsi="Times New Roman" w:cs="Times New Roman"/>
          <w:b/>
          <w:lang w:val="en-US"/>
        </w:rPr>
        <w:t>s</w:t>
      </w:r>
      <w:r w:rsidRPr="002F0ABF">
        <w:rPr>
          <w:rFonts w:ascii="Times New Roman" w:hAnsi="Times New Roman" w:cs="Times New Roman" w:hint="eastAsia"/>
          <w:b/>
          <w:lang w:val="en-US"/>
        </w:rPr>
        <w:t xml:space="preserve"> could be decided to be the maximum operable steering wheel angle</w:t>
      </w:r>
      <w:r w:rsidRPr="002F0ABF">
        <w:rPr>
          <w:rFonts w:ascii="Times New Roman" w:hAnsi="Times New Roman" w:cs="Times New Roman" w:hint="eastAsia"/>
          <w:lang w:val="en-US"/>
        </w:rPr>
        <w:t xml:space="preserve"> of the steering system if the maximum operable angle is less than 270 degrees. It is because </w:t>
      </w:r>
      <w:r w:rsidRPr="002F0ABF">
        <w:rPr>
          <w:rFonts w:ascii="Times New Roman" w:hAnsi="Times New Roman" w:cs="Times New Roman" w:hint="eastAsia"/>
          <w:b/>
          <w:lang w:val="en-US"/>
        </w:rPr>
        <w:t>the maximum operable angle is equivalent to the maximum achievable steering input</w:t>
      </w:r>
      <w:r w:rsidRPr="002F0ABF">
        <w:rPr>
          <w:rFonts w:ascii="Times New Roman" w:hAnsi="Times New Roman" w:cs="Times New Roman" w:hint="eastAsia"/>
          <w:lang w:val="en-US"/>
        </w:rPr>
        <w:t xml:space="preserve"> in this case.</w:t>
      </w:r>
    </w:p>
    <w:p w:rsidR="002F0ABF" w:rsidRPr="00F91937" w:rsidRDefault="002F0ABF" w:rsidP="00F91937">
      <w:pPr>
        <w:spacing w:after="0"/>
        <w:rPr>
          <w:rFonts w:ascii="Times New Roman" w:hAnsi="Times New Roman" w:cs="Times New Roman"/>
          <w:lang w:val="en-US"/>
        </w:rPr>
      </w:pPr>
    </w:p>
    <w:p w:rsidR="002F0ABF" w:rsidRPr="002F0ABF" w:rsidRDefault="002F0ABF" w:rsidP="002F0ABF">
      <w:pPr>
        <w:numPr>
          <w:ilvl w:val="1"/>
          <w:numId w:val="5"/>
        </w:numPr>
        <w:spacing w:after="0"/>
        <w:rPr>
          <w:rFonts w:ascii="Times New Roman" w:hAnsi="Times New Roman" w:cs="Times New Roman"/>
          <w:b/>
          <w:bCs/>
          <w:lang w:val="en-US"/>
        </w:rPr>
      </w:pPr>
      <w:r w:rsidRPr="002F0ABF">
        <w:rPr>
          <w:rFonts w:ascii="Times New Roman" w:hAnsi="Times New Roman" w:cs="Times New Roman" w:hint="eastAsia"/>
          <w:b/>
          <w:bCs/>
          <w:lang w:val="en-US"/>
        </w:rPr>
        <w:t xml:space="preserve">ESC regulation is not </w:t>
      </w:r>
      <w:r w:rsidRPr="002F0ABF">
        <w:rPr>
          <w:rFonts w:ascii="Times New Roman" w:hAnsi="Times New Roman" w:cs="Times New Roman"/>
          <w:b/>
          <w:bCs/>
          <w:lang w:val="en-US"/>
        </w:rPr>
        <w:t>intended</w:t>
      </w:r>
      <w:r w:rsidRPr="002F0ABF">
        <w:rPr>
          <w:rFonts w:ascii="Times New Roman" w:hAnsi="Times New Roman" w:cs="Times New Roman" w:hint="eastAsia"/>
          <w:b/>
          <w:bCs/>
          <w:lang w:val="en-US"/>
        </w:rPr>
        <w:t xml:space="preserve"> to prescribe </w:t>
      </w:r>
      <w:r>
        <w:rPr>
          <w:rFonts w:ascii="Times New Roman" w:hAnsi="Times New Roman" w:cs="Times New Roman"/>
          <w:b/>
          <w:bCs/>
          <w:lang w:val="en-US"/>
        </w:rPr>
        <w:t>a</w:t>
      </w:r>
      <w:r w:rsidRPr="002F0ABF">
        <w:rPr>
          <w:rFonts w:ascii="Times New Roman" w:hAnsi="Times New Roman" w:cs="Times New Roman" w:hint="eastAsia"/>
          <w:b/>
          <w:bCs/>
          <w:lang w:val="en-US"/>
        </w:rPr>
        <w:t xml:space="preserve"> maximum operable steering wheel angle. </w:t>
      </w:r>
    </w:p>
    <w:p w:rsidR="002F0ABF" w:rsidRDefault="002F0ABF" w:rsidP="002F0ABF">
      <w:pPr>
        <w:spacing w:after="0"/>
        <w:rPr>
          <w:rFonts w:ascii="Times New Roman" w:hAnsi="Times New Roman" w:cs="Times New Roman"/>
          <w:lang w:val="en-US"/>
        </w:rPr>
      </w:pPr>
    </w:p>
    <w:p w:rsidR="002F0ABF" w:rsidRPr="002F0ABF" w:rsidRDefault="002F0ABF" w:rsidP="002F0ABF">
      <w:pPr>
        <w:spacing w:after="0"/>
        <w:rPr>
          <w:rFonts w:ascii="Times New Roman" w:hAnsi="Times New Roman" w:cs="Times New Roman"/>
          <w:lang w:val="en-US"/>
        </w:rPr>
      </w:pPr>
      <w:r w:rsidRPr="002F0ABF">
        <w:rPr>
          <w:rFonts w:ascii="Times New Roman" w:hAnsi="Times New Roman" w:cs="Times New Roman" w:hint="eastAsia"/>
          <w:lang w:val="en-US"/>
        </w:rPr>
        <w:t xml:space="preserve">It </w:t>
      </w:r>
      <w:r>
        <w:rPr>
          <w:rFonts w:ascii="Times New Roman" w:hAnsi="Times New Roman" w:cs="Times New Roman"/>
          <w:lang w:val="en-US"/>
        </w:rPr>
        <w:t>would</w:t>
      </w:r>
      <w:r w:rsidRPr="002F0ABF">
        <w:rPr>
          <w:rFonts w:ascii="Times New Roman" w:hAnsi="Times New Roman" w:cs="Times New Roman" w:hint="eastAsia"/>
          <w:lang w:val="en-US"/>
        </w:rPr>
        <w:t xml:space="preserve"> not</w:t>
      </w:r>
      <w:r w:rsidR="00143BE4">
        <w:rPr>
          <w:rFonts w:ascii="Times New Roman" w:hAnsi="Times New Roman" w:cs="Times New Roman"/>
          <w:lang w:val="en-US"/>
        </w:rPr>
        <w:t xml:space="preserve"> be</w:t>
      </w:r>
      <w:r w:rsidRPr="002F0ABF">
        <w:rPr>
          <w:rFonts w:ascii="Times New Roman" w:hAnsi="Times New Roman" w:cs="Times New Roman" w:hint="eastAsia"/>
          <w:lang w:val="en-US"/>
        </w:rPr>
        <w:t xml:space="preserve"> reasonable to judge that </w:t>
      </w:r>
      <w:r w:rsidR="00143BE4">
        <w:rPr>
          <w:rFonts w:ascii="Times New Roman" w:hAnsi="Times New Roman" w:cs="Times New Roman"/>
          <w:lang w:val="en-US"/>
        </w:rPr>
        <w:t>a</w:t>
      </w:r>
      <w:r w:rsidRPr="002F0ABF">
        <w:rPr>
          <w:rFonts w:ascii="Times New Roman" w:hAnsi="Times New Roman" w:cs="Times New Roman" w:hint="eastAsia"/>
          <w:lang w:val="en-US"/>
        </w:rPr>
        <w:t xml:space="preserve"> vehicle equipped with low </w:t>
      </w:r>
      <w:r w:rsidRPr="002F0ABF">
        <w:rPr>
          <w:rFonts w:ascii="Times New Roman" w:hAnsi="Times New Roman" w:cs="Times New Roman"/>
          <w:lang w:val="en-US"/>
        </w:rPr>
        <w:t>geared</w:t>
      </w:r>
      <w:r w:rsidRPr="002F0ABF">
        <w:rPr>
          <w:rFonts w:ascii="Times New Roman" w:hAnsi="Times New Roman" w:cs="Times New Roman" w:hint="eastAsia"/>
          <w:lang w:val="en-US"/>
        </w:rPr>
        <w:t xml:space="preserve"> </w:t>
      </w:r>
      <w:r w:rsidRPr="002F0ABF">
        <w:rPr>
          <w:rFonts w:ascii="Times New Roman" w:hAnsi="Times New Roman" w:cs="Times New Roman"/>
          <w:lang w:val="en-US"/>
        </w:rPr>
        <w:t>steering system</w:t>
      </w:r>
      <w:r w:rsidRPr="002F0ABF">
        <w:rPr>
          <w:rFonts w:ascii="Times New Roman" w:hAnsi="Times New Roman" w:cs="Times New Roman" w:hint="eastAsia"/>
          <w:lang w:val="en-US"/>
        </w:rPr>
        <w:t xml:space="preserve"> (i.e. quick steering </w:t>
      </w:r>
      <w:r w:rsidRPr="002F0ABF">
        <w:rPr>
          <w:rFonts w:ascii="Times New Roman" w:hAnsi="Times New Roman" w:cs="Times New Roman"/>
          <w:lang w:val="en-US"/>
        </w:rPr>
        <w:t>characteristic</w:t>
      </w:r>
      <w:r>
        <w:rPr>
          <w:rFonts w:ascii="Times New Roman" w:hAnsi="Times New Roman" w:cs="Times New Roman"/>
          <w:lang w:val="en-US"/>
        </w:rPr>
        <w:t>s</w:t>
      </w:r>
      <w:r w:rsidRPr="002F0ABF">
        <w:rPr>
          <w:rFonts w:ascii="Times New Roman" w:hAnsi="Times New Roman" w:cs="Times New Roman" w:hint="eastAsia"/>
          <w:lang w:val="en-US"/>
        </w:rPr>
        <w:t>)</w:t>
      </w:r>
      <w:r w:rsidRPr="002F0ABF">
        <w:rPr>
          <w:rFonts w:ascii="Times New Roman" w:hAnsi="Times New Roman" w:cs="Times New Roman"/>
          <w:lang w:val="en-US"/>
        </w:rPr>
        <w:t xml:space="preserve"> </w:t>
      </w:r>
      <w:r w:rsidRPr="002F0ABF">
        <w:rPr>
          <w:rFonts w:ascii="Times New Roman" w:hAnsi="Times New Roman" w:cs="Times New Roman" w:hint="eastAsia"/>
          <w:lang w:val="en-US"/>
        </w:rPr>
        <w:t xml:space="preserve">is incompliant with </w:t>
      </w:r>
      <w:r w:rsidR="00143BE4">
        <w:rPr>
          <w:rFonts w:ascii="Times New Roman" w:hAnsi="Times New Roman" w:cs="Times New Roman"/>
          <w:lang w:val="en-US"/>
        </w:rPr>
        <w:t xml:space="preserve">the </w:t>
      </w:r>
      <w:r w:rsidRPr="002F0ABF">
        <w:rPr>
          <w:rFonts w:ascii="Times New Roman" w:hAnsi="Times New Roman" w:cs="Times New Roman" w:hint="eastAsia"/>
          <w:lang w:val="en-US"/>
        </w:rPr>
        <w:t xml:space="preserve">ESC regulation for the </w:t>
      </w:r>
      <w:r w:rsidR="00143BE4">
        <w:rPr>
          <w:rFonts w:ascii="Times New Roman" w:hAnsi="Times New Roman" w:cs="Times New Roman"/>
          <w:lang w:val="en-US"/>
        </w:rPr>
        <w:t xml:space="preserve">simple </w:t>
      </w:r>
      <w:r w:rsidRPr="002F0ABF">
        <w:rPr>
          <w:rFonts w:ascii="Times New Roman" w:hAnsi="Times New Roman" w:cs="Times New Roman" w:hint="eastAsia"/>
          <w:lang w:val="en-US"/>
        </w:rPr>
        <w:t xml:space="preserve">reason that the operable </w:t>
      </w:r>
      <w:r w:rsidRPr="002F0ABF">
        <w:rPr>
          <w:rFonts w:ascii="Times New Roman" w:hAnsi="Times New Roman" w:cs="Times New Roman"/>
          <w:lang w:val="en-US"/>
        </w:rPr>
        <w:t>steering</w:t>
      </w:r>
      <w:r w:rsidRPr="002F0ABF">
        <w:rPr>
          <w:rFonts w:ascii="Times New Roman" w:hAnsi="Times New Roman" w:cs="Times New Roman" w:hint="eastAsia"/>
          <w:lang w:val="en-US"/>
        </w:rPr>
        <w:t xml:space="preserve"> wheel angle is less than 270 degrees, even though it is adequ</w:t>
      </w:r>
      <w:r w:rsidRPr="002F0ABF">
        <w:rPr>
          <w:rFonts w:ascii="Times New Roman" w:hAnsi="Times New Roman" w:cs="Times New Roman"/>
          <w:lang w:val="en-US"/>
        </w:rPr>
        <w:t>ately</w:t>
      </w:r>
      <w:r w:rsidRPr="002F0ABF">
        <w:rPr>
          <w:rFonts w:ascii="Times New Roman" w:hAnsi="Times New Roman" w:cs="Times New Roman" w:hint="eastAsia"/>
          <w:lang w:val="en-US"/>
        </w:rPr>
        <w:t xml:space="preserve"> safe in practical use with </w:t>
      </w:r>
      <w:r w:rsidRPr="002F0ABF">
        <w:rPr>
          <w:rFonts w:ascii="Times New Roman" w:hAnsi="Times New Roman" w:cs="Times New Roman"/>
          <w:lang w:val="en-US"/>
        </w:rPr>
        <w:t>technical</w:t>
      </w:r>
      <w:r w:rsidRPr="002F0ABF">
        <w:rPr>
          <w:rFonts w:ascii="Times New Roman" w:hAnsi="Times New Roman" w:cs="Times New Roman" w:hint="eastAsia"/>
          <w:lang w:val="en-US"/>
        </w:rPr>
        <w:t xml:space="preserve"> development and complies with UN R79 steering requirements.</w:t>
      </w:r>
    </w:p>
    <w:p w:rsidR="00F91937" w:rsidRPr="00F91937" w:rsidRDefault="00F91937" w:rsidP="00C70542">
      <w:pPr>
        <w:spacing w:after="0"/>
        <w:rPr>
          <w:rFonts w:ascii="Times New Roman" w:hAnsi="Times New Roman" w:cs="Times New Roman"/>
          <w:lang w:val="en-US"/>
        </w:rPr>
      </w:pPr>
    </w:p>
    <w:p w:rsidR="00767DEB" w:rsidRPr="002F0ABF" w:rsidRDefault="00767DEB" w:rsidP="00767DEB">
      <w:pPr>
        <w:numPr>
          <w:ilvl w:val="0"/>
          <w:numId w:val="5"/>
        </w:numPr>
        <w:spacing w:after="0"/>
        <w:rPr>
          <w:rFonts w:ascii="Times New Roman" w:hAnsi="Times New Roman" w:cs="Times New Roman"/>
          <w:b/>
          <w:bCs/>
          <w:lang w:val="en-US"/>
        </w:rPr>
      </w:pPr>
      <w:r>
        <w:rPr>
          <w:rFonts w:ascii="Times New Roman" w:hAnsi="Times New Roman" w:cs="Times New Roman"/>
          <w:b/>
          <w:bCs/>
          <w:lang w:val="en-US"/>
        </w:rPr>
        <w:t>Relevant extracts</w:t>
      </w:r>
    </w:p>
    <w:p w:rsidR="00F91937" w:rsidRDefault="00F91937" w:rsidP="00C70542">
      <w:pPr>
        <w:spacing w:after="0"/>
        <w:rPr>
          <w:rFonts w:ascii="Times New Roman" w:hAnsi="Times New Roman" w:cs="Times New Roman"/>
          <w:lang w:val="en-GB"/>
        </w:rPr>
      </w:pPr>
    </w:p>
    <w:p w:rsidR="00767DEB" w:rsidRPr="00767DEB" w:rsidRDefault="00767DEB" w:rsidP="00767DEB">
      <w:pPr>
        <w:spacing w:after="0"/>
        <w:rPr>
          <w:rFonts w:ascii="Times New Roman" w:hAnsi="Times New Roman" w:cs="Times New Roman"/>
          <w:b/>
          <w:bCs/>
          <w:lang w:val="en-US"/>
        </w:rPr>
      </w:pPr>
      <w:r w:rsidRPr="00767DEB">
        <w:rPr>
          <w:rFonts w:ascii="Times New Roman" w:hAnsi="Times New Roman" w:cs="Times New Roman" w:hint="eastAsia"/>
          <w:b/>
          <w:bCs/>
          <w:lang w:val="en-US"/>
        </w:rPr>
        <w:t>UN R140 ELECTRONIC STABILTY CONTROL SYSTEMS</w:t>
      </w:r>
    </w:p>
    <w:p w:rsidR="00767DEB" w:rsidRDefault="00767DEB" w:rsidP="00767DEB">
      <w:pPr>
        <w:spacing w:after="0"/>
        <w:rPr>
          <w:rFonts w:ascii="Times New Roman" w:hAnsi="Times New Roman" w:cs="Times New Roman"/>
          <w:b/>
          <w:bCs/>
          <w:lang w:val="en-US"/>
        </w:rPr>
      </w:pPr>
    </w:p>
    <w:p w:rsidR="00767DEB" w:rsidRPr="00767DEB" w:rsidRDefault="00767DEB" w:rsidP="00767DEB">
      <w:pPr>
        <w:spacing w:after="0"/>
        <w:rPr>
          <w:rFonts w:ascii="Times New Roman" w:hAnsi="Times New Roman" w:cs="Times New Roman"/>
          <w:b/>
          <w:bCs/>
          <w:lang w:val="en-US"/>
        </w:rPr>
      </w:pPr>
      <w:r w:rsidRPr="00767DEB">
        <w:rPr>
          <w:rFonts w:ascii="Times New Roman" w:hAnsi="Times New Roman" w:cs="Times New Roman"/>
          <w:b/>
          <w:bCs/>
          <w:lang w:val="en-US"/>
        </w:rPr>
        <w:t xml:space="preserve">5. </w:t>
      </w:r>
      <w:r w:rsidRPr="00767DEB">
        <w:rPr>
          <w:rFonts w:ascii="Times New Roman" w:hAnsi="Times New Roman" w:cs="Times New Roman" w:hint="eastAsia"/>
          <w:b/>
          <w:bCs/>
          <w:lang w:val="en-US"/>
        </w:rPr>
        <w:tab/>
      </w:r>
      <w:r w:rsidRPr="00767DEB">
        <w:rPr>
          <w:rFonts w:ascii="Times New Roman" w:hAnsi="Times New Roman" w:cs="Times New Roman"/>
          <w:b/>
          <w:bCs/>
          <w:lang w:val="en-US"/>
        </w:rPr>
        <w:t>General requirements</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5.1. </w:t>
      </w:r>
      <w:r w:rsidRPr="00767DEB">
        <w:rPr>
          <w:rFonts w:ascii="Times New Roman" w:hAnsi="Times New Roman" w:cs="Times New Roman" w:hint="eastAsia"/>
          <w:lang w:val="en-US"/>
        </w:rPr>
        <w:tab/>
      </w:r>
      <w:r w:rsidRPr="00767DEB">
        <w:rPr>
          <w:rFonts w:ascii="Times New Roman" w:hAnsi="Times New Roman" w:cs="Times New Roman"/>
          <w:lang w:val="en-US"/>
        </w:rPr>
        <w:t>Vehicles equipped with an ESC shall meet the functional requirements specified in</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paragraph 6. and the performance requirements in paragraph 7. under the test procedures</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specified in paragraph 9. and under the test conditions specified in paragraph 8. of this</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Regulation.</w:t>
      </w:r>
    </w:p>
    <w:p w:rsidR="00767DEB" w:rsidRDefault="00767DEB" w:rsidP="00767DEB">
      <w:pPr>
        <w:spacing w:after="0"/>
        <w:rPr>
          <w:rFonts w:ascii="Times New Roman" w:hAnsi="Times New Roman" w:cs="Times New Roman"/>
          <w:b/>
          <w:bCs/>
          <w:lang w:val="en-US"/>
        </w:rPr>
      </w:pPr>
    </w:p>
    <w:p w:rsidR="00767DEB" w:rsidRPr="00767DEB" w:rsidRDefault="00767DEB" w:rsidP="00767DEB">
      <w:pPr>
        <w:spacing w:after="0"/>
        <w:rPr>
          <w:rFonts w:ascii="Times New Roman" w:hAnsi="Times New Roman" w:cs="Times New Roman"/>
          <w:b/>
          <w:bCs/>
          <w:lang w:val="en-US"/>
        </w:rPr>
      </w:pPr>
      <w:r w:rsidRPr="00767DEB">
        <w:rPr>
          <w:rFonts w:ascii="Times New Roman" w:hAnsi="Times New Roman" w:cs="Times New Roman"/>
          <w:b/>
          <w:bCs/>
          <w:lang w:val="en-US"/>
        </w:rPr>
        <w:t xml:space="preserve">7. </w:t>
      </w:r>
      <w:r w:rsidRPr="00767DEB">
        <w:rPr>
          <w:rFonts w:ascii="Times New Roman" w:hAnsi="Times New Roman" w:cs="Times New Roman" w:hint="eastAsia"/>
          <w:b/>
          <w:bCs/>
          <w:lang w:val="en-US"/>
        </w:rPr>
        <w:tab/>
      </w:r>
      <w:r w:rsidRPr="00767DEB">
        <w:rPr>
          <w:rFonts w:ascii="Times New Roman" w:hAnsi="Times New Roman" w:cs="Times New Roman"/>
          <w:b/>
          <w:bCs/>
          <w:lang w:val="en-US"/>
        </w:rPr>
        <w:t>Performance requirements</w:t>
      </w:r>
    </w:p>
    <w:p w:rsidR="00767DEB" w:rsidRDefault="00767DEB" w:rsidP="00767DEB">
      <w:pPr>
        <w:spacing w:after="0"/>
        <w:ind w:left="709" w:hanging="709"/>
        <w:rPr>
          <w:rFonts w:ascii="Times New Roman" w:hAnsi="Times New Roman" w:cs="Times New Roman"/>
          <w:lang w:val="en-US"/>
        </w:rPr>
      </w:pP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lang w:val="en-US"/>
        </w:rPr>
        <w:t>During each test performed under the test conditions of paragraph 8. and the test</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procedure of paragraph. 9.9., the vehicle with the ESC system engaged shall satisfy the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directional stability criteria of paragraphs 7.1. and 7.2., and it shall satisfy the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responsiveness criterion of paragraph 7.3. during each of those tests conducted with a</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commanded steering wheel5 angle of 5A or greater but limited as per paragraph 9.9.4.,</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where A is the steering wheel angle computed in paragraph 9.6.1.</w:t>
      </w: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lang w:val="en-US"/>
        </w:rPr>
        <w:t>…</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7.1. </w:t>
      </w:r>
      <w:r w:rsidRPr="00767DEB">
        <w:rPr>
          <w:rFonts w:ascii="Times New Roman" w:hAnsi="Times New Roman" w:cs="Times New Roman" w:hint="eastAsia"/>
          <w:lang w:val="en-US"/>
        </w:rPr>
        <w:tab/>
      </w:r>
      <w:r w:rsidRPr="00767DEB">
        <w:rPr>
          <w:rFonts w:ascii="Times New Roman" w:hAnsi="Times New Roman" w:cs="Times New Roman"/>
          <w:lang w:val="en-US"/>
        </w:rPr>
        <w:t>The yaw rate measured 1 second after completion of the Sine with Dwell steering input</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(time T0 + 1 in Figure 1) shall not exceed 35 per cent of the first peak value of yaw rate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recorded after the steering wheel angle changes sign (between first and second peaks) (</w:t>
      </w:r>
      <w:r w:rsidRPr="00767DEB">
        <w:rPr>
          <w:rFonts w:ascii="Times New Roman" w:hAnsi="Times New Roman" w:cs="Times New Roman" w:hint="eastAsia"/>
          <w:noProof/>
          <w:lang w:val="en-US"/>
        </w:rPr>
        <w:drawing>
          <wp:inline distT="0" distB="0" distL="0" distR="0" wp14:anchorId="010C705F" wp14:editId="553FAAC7">
            <wp:extent cx="447675" cy="1905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767DEB">
        <w:rPr>
          <w:rFonts w:ascii="Times New Roman" w:hAnsi="Times New Roman" w:cs="Times New Roman"/>
          <w:lang w:val="en-US"/>
        </w:rPr>
        <w:t>in Figure 1) during the same test run</w:t>
      </w:r>
      <w:r w:rsidRPr="00767DEB">
        <w:rPr>
          <w:rFonts w:ascii="Times New Roman" w:hAnsi="Times New Roman" w:cs="Times New Roman" w:hint="eastAsia"/>
          <w:lang w:val="en-US"/>
        </w:rPr>
        <w:t>.</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7.2. </w:t>
      </w:r>
      <w:r w:rsidRPr="00767DEB">
        <w:rPr>
          <w:rFonts w:ascii="Times New Roman" w:hAnsi="Times New Roman" w:cs="Times New Roman" w:hint="eastAsia"/>
          <w:lang w:val="en-US"/>
        </w:rPr>
        <w:tab/>
      </w:r>
      <w:r w:rsidRPr="00767DEB">
        <w:rPr>
          <w:rFonts w:ascii="Times New Roman" w:hAnsi="Times New Roman" w:cs="Times New Roman"/>
          <w:lang w:val="en-US"/>
        </w:rPr>
        <w:t>The yaw rate measured 1.75 seconds after completion of the Sine with Dwell steering</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input shall not exceed twenty per cent of the first peak value of yaw rate recorded after</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the steering wheel angle changes sign (between first and second peaks) during the same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test run.</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7.3. </w:t>
      </w:r>
      <w:r w:rsidRPr="00767DEB">
        <w:rPr>
          <w:rFonts w:ascii="Times New Roman" w:hAnsi="Times New Roman" w:cs="Times New Roman" w:hint="eastAsia"/>
          <w:lang w:val="en-US"/>
        </w:rPr>
        <w:tab/>
      </w:r>
      <w:r w:rsidRPr="00767DEB">
        <w:rPr>
          <w:rFonts w:ascii="Times New Roman" w:hAnsi="Times New Roman" w:cs="Times New Roman"/>
          <w:lang w:val="en-US"/>
        </w:rPr>
        <w:t xml:space="preserve">The lateral displacement of the vehicle </w:t>
      </w:r>
      <w:proofErr w:type="spellStart"/>
      <w:r w:rsidRPr="00767DEB">
        <w:rPr>
          <w:rFonts w:ascii="Times New Roman" w:hAnsi="Times New Roman" w:cs="Times New Roman"/>
          <w:lang w:val="en-US"/>
        </w:rPr>
        <w:t>centre</w:t>
      </w:r>
      <w:proofErr w:type="spellEnd"/>
      <w:r w:rsidRPr="00767DEB">
        <w:rPr>
          <w:rFonts w:ascii="Times New Roman" w:hAnsi="Times New Roman" w:cs="Times New Roman"/>
          <w:lang w:val="en-US"/>
        </w:rPr>
        <w:t xml:space="preserve"> of gravity with respect to its initial straight</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path shall be at least 1.83 m for vehicles with a GVM of 3,500 kg or less, and 1.52 m for</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vehicles with a maximum mass greater than 3,500 kg when computed 1.07 seconds after</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the Beginning of Steer (BOS). BOS is defined in paragraph 9.11.6.</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7.3.1. </w:t>
      </w:r>
      <w:r w:rsidRPr="00767DEB">
        <w:rPr>
          <w:rFonts w:ascii="Times New Roman" w:hAnsi="Times New Roman" w:cs="Times New Roman" w:hint="eastAsia"/>
          <w:lang w:val="en-US"/>
        </w:rPr>
        <w:tab/>
      </w:r>
      <w:r w:rsidRPr="00767DEB">
        <w:rPr>
          <w:rFonts w:ascii="Times New Roman" w:hAnsi="Times New Roman" w:cs="Times New Roman"/>
          <w:lang w:val="en-US"/>
        </w:rPr>
        <w:t>The computation of lateral displacement is performed using double integration with</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 xml:space="preserve">respect to time of the measurement of lateral acceleration at the vehicle </w:t>
      </w:r>
      <w:proofErr w:type="spellStart"/>
      <w:r w:rsidRPr="00767DEB">
        <w:rPr>
          <w:rFonts w:ascii="Times New Roman" w:hAnsi="Times New Roman" w:cs="Times New Roman"/>
          <w:lang w:val="en-US"/>
        </w:rPr>
        <w:t>centre</w:t>
      </w:r>
      <w:proofErr w:type="spellEnd"/>
      <w:r w:rsidRPr="00767DEB">
        <w:rPr>
          <w:rFonts w:ascii="Times New Roman" w:hAnsi="Times New Roman" w:cs="Times New Roman"/>
          <w:lang w:val="en-US"/>
        </w:rPr>
        <w:t xml:space="preserve"> of gravity,</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as expressed by the formula:</w:t>
      </w: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noProof/>
          <w:lang w:val="en-US"/>
        </w:rPr>
        <w:drawing>
          <wp:inline distT="0" distB="0" distL="0" distR="0" wp14:anchorId="06876BF7" wp14:editId="14458F3E">
            <wp:extent cx="1857375" cy="260901"/>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60901"/>
                    </a:xfrm>
                    <a:prstGeom prst="rect">
                      <a:avLst/>
                    </a:prstGeom>
                    <a:noFill/>
                    <a:ln>
                      <a:noFill/>
                    </a:ln>
                  </pic:spPr>
                </pic:pic>
              </a:graphicData>
            </a:graphic>
          </wp:inline>
        </w:drawing>
      </w: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lang w:val="en-US"/>
        </w:rPr>
        <w:t>An alternative measuring method may be allowed for type approval testing, provided it</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demonstrates at least an equivalent level of precision as the double integration method.</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7.3.2. </w:t>
      </w:r>
      <w:r w:rsidRPr="00767DEB">
        <w:rPr>
          <w:rFonts w:ascii="Times New Roman" w:hAnsi="Times New Roman" w:cs="Times New Roman" w:hint="eastAsia"/>
          <w:lang w:val="en-US"/>
        </w:rPr>
        <w:tab/>
      </w:r>
      <w:r w:rsidRPr="00767DEB">
        <w:rPr>
          <w:rFonts w:ascii="Times New Roman" w:hAnsi="Times New Roman" w:cs="Times New Roman"/>
          <w:lang w:val="en-US"/>
        </w:rPr>
        <w:t>Time t = 0 for the integration operation is the instant of steering initiation, known as the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Beginning of Steer (BOS). BOS is defined in paragraph 9.11.6.</w:t>
      </w:r>
    </w:p>
    <w:p w:rsidR="00767DEB" w:rsidRDefault="00767DEB" w:rsidP="00767DEB">
      <w:pPr>
        <w:spacing w:after="0"/>
        <w:rPr>
          <w:rFonts w:ascii="Times New Roman" w:hAnsi="Times New Roman" w:cs="Times New Roman"/>
          <w:b/>
          <w:bCs/>
          <w:lang w:val="en-US"/>
        </w:rPr>
      </w:pPr>
    </w:p>
    <w:p w:rsidR="00767DEB" w:rsidRPr="00767DEB" w:rsidRDefault="00767DEB" w:rsidP="00767DEB">
      <w:pPr>
        <w:spacing w:after="0"/>
        <w:rPr>
          <w:rFonts w:ascii="Times New Roman" w:hAnsi="Times New Roman" w:cs="Times New Roman"/>
          <w:b/>
          <w:bCs/>
          <w:lang w:val="en-US"/>
        </w:rPr>
      </w:pPr>
      <w:r w:rsidRPr="00767DEB">
        <w:rPr>
          <w:rFonts w:ascii="Times New Roman" w:hAnsi="Times New Roman" w:cs="Times New Roman"/>
          <w:b/>
          <w:bCs/>
          <w:lang w:val="en-US"/>
        </w:rPr>
        <w:t xml:space="preserve">9. </w:t>
      </w:r>
      <w:r w:rsidRPr="00767DEB">
        <w:rPr>
          <w:rFonts w:ascii="Times New Roman" w:hAnsi="Times New Roman" w:cs="Times New Roman" w:hint="eastAsia"/>
          <w:b/>
          <w:bCs/>
          <w:lang w:val="en-US"/>
        </w:rPr>
        <w:tab/>
      </w:r>
      <w:r w:rsidRPr="00767DEB">
        <w:rPr>
          <w:rFonts w:ascii="Times New Roman" w:hAnsi="Times New Roman" w:cs="Times New Roman"/>
          <w:b/>
          <w:bCs/>
          <w:lang w:val="en-US"/>
        </w:rPr>
        <w:t>Test Procedure</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9.6. </w:t>
      </w:r>
      <w:r w:rsidRPr="00767DEB">
        <w:rPr>
          <w:rFonts w:ascii="Times New Roman" w:hAnsi="Times New Roman" w:cs="Times New Roman" w:hint="eastAsia"/>
          <w:lang w:val="en-US"/>
        </w:rPr>
        <w:tab/>
      </w:r>
      <w:r w:rsidRPr="00767DEB">
        <w:rPr>
          <w:rFonts w:ascii="Times New Roman" w:hAnsi="Times New Roman" w:cs="Times New Roman"/>
          <w:lang w:val="en-US"/>
        </w:rPr>
        <w:t>Slowly increasing steer procedure</w:t>
      </w: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lang w:val="en-US"/>
        </w:rPr>
        <w:t>The vehicle is subjected to two series of runs of the slowly increasing steer test using a</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constant vehicle speed of 80 +/- 2 km/h and a steering pattern that increases by 13.5</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degrees per second until a lateral acceleration of approximately 0.5g is obtained. Three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repetitions are performed for each test series. One series uses anticlockwise steering, and</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the other series uses clockwise steering. The maximum time permitted between each test</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run is five minutes.</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9.6.1. </w:t>
      </w:r>
      <w:r w:rsidRPr="00767DEB">
        <w:rPr>
          <w:rFonts w:ascii="Times New Roman" w:hAnsi="Times New Roman" w:cs="Times New Roman" w:hint="eastAsia"/>
          <w:lang w:val="en-US"/>
        </w:rPr>
        <w:tab/>
      </w:r>
      <w:r w:rsidRPr="00767DEB">
        <w:rPr>
          <w:rFonts w:ascii="Times New Roman" w:hAnsi="Times New Roman" w:cs="Times New Roman"/>
          <w:lang w:val="en-US"/>
        </w:rPr>
        <w:t>From the slowly increasing steer tests, the quantity "A" is determined. "A" is the steering</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wheel angle in degrees that produces a steady state lateral acceleration (corrected using</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the methods specified in paragraph 9.11.3.) of 0.3g for the test vehicle. Utilizing linear</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regression, A is calculated, to the nearest 0.1 degrees, from each of the six slowly</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increasing steer tests. The absolute value of the six A values calculated is averaged and</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rounded to the nearest 0.1 degrees to produce the final quantity, A, used below.</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9.9. </w:t>
      </w:r>
      <w:r w:rsidRPr="00767DEB">
        <w:rPr>
          <w:rFonts w:ascii="Times New Roman" w:hAnsi="Times New Roman" w:cs="Times New Roman" w:hint="eastAsia"/>
          <w:lang w:val="en-US"/>
        </w:rPr>
        <w:tab/>
      </w:r>
      <w:r w:rsidRPr="00767DEB">
        <w:rPr>
          <w:rFonts w:ascii="Times New Roman" w:hAnsi="Times New Roman" w:cs="Times New Roman"/>
          <w:lang w:val="en-US"/>
        </w:rPr>
        <w:t>Sine with Dwell test of oversteer intervention and responsiveness</w:t>
      </w:r>
    </w:p>
    <w:p w:rsidR="00767DEB" w:rsidRPr="00767DEB" w:rsidRDefault="00767DEB" w:rsidP="00767DEB">
      <w:pPr>
        <w:spacing w:after="0"/>
        <w:ind w:left="709"/>
        <w:rPr>
          <w:rFonts w:ascii="Times New Roman" w:hAnsi="Times New Roman" w:cs="Times New Roman"/>
          <w:lang w:val="en-US"/>
        </w:rPr>
      </w:pPr>
      <w:r w:rsidRPr="00767DEB">
        <w:rPr>
          <w:rFonts w:ascii="Times New Roman" w:hAnsi="Times New Roman" w:cs="Times New Roman"/>
          <w:lang w:val="en-US"/>
        </w:rPr>
        <w:t>The vehicle is subjected to two series of test runs using a steering pattern of a sine wave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 xml:space="preserve">at 0.7 Hz frequency with a 500 </w:t>
      </w:r>
      <w:proofErr w:type="spellStart"/>
      <w:r w:rsidRPr="00767DEB">
        <w:rPr>
          <w:rFonts w:ascii="Times New Roman" w:hAnsi="Times New Roman" w:cs="Times New Roman"/>
          <w:lang w:val="en-US"/>
        </w:rPr>
        <w:t>ms</w:t>
      </w:r>
      <w:proofErr w:type="spellEnd"/>
      <w:r w:rsidRPr="00767DEB">
        <w:rPr>
          <w:rFonts w:ascii="Times New Roman" w:hAnsi="Times New Roman" w:cs="Times New Roman"/>
          <w:lang w:val="en-US"/>
        </w:rPr>
        <w:t xml:space="preserve"> delay beginning at the second peak amplitude as</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shown in Figure 2 (the Sine with Dwell tests). One series uses anticlockwise steering for</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the first half cycle, and the other series uses clockwise steering for the first half cycle.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 xml:space="preserve">The vehicle </w:t>
      </w:r>
      <w:proofErr w:type="gramStart"/>
      <w:r w:rsidRPr="00767DEB">
        <w:rPr>
          <w:rFonts w:ascii="Times New Roman" w:hAnsi="Times New Roman" w:cs="Times New Roman"/>
          <w:lang w:val="en-US"/>
        </w:rPr>
        <w:t>is allowed to</w:t>
      </w:r>
      <w:proofErr w:type="gramEnd"/>
      <w:r w:rsidRPr="00767DEB">
        <w:rPr>
          <w:rFonts w:ascii="Times New Roman" w:hAnsi="Times New Roman" w:cs="Times New Roman"/>
          <w:lang w:val="en-US"/>
        </w:rPr>
        <w:t xml:space="preserve"> cool-down between each test runs for a period of 1.5 to 5</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minutes, with the vehicle stationary.</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9.9.1. </w:t>
      </w:r>
      <w:r w:rsidRPr="00767DEB">
        <w:rPr>
          <w:rFonts w:ascii="Times New Roman" w:hAnsi="Times New Roman" w:cs="Times New Roman" w:hint="eastAsia"/>
          <w:lang w:val="en-US"/>
        </w:rPr>
        <w:tab/>
      </w:r>
      <w:r w:rsidRPr="00767DEB">
        <w:rPr>
          <w:rFonts w:ascii="Times New Roman" w:hAnsi="Times New Roman" w:cs="Times New Roman"/>
          <w:lang w:val="en-US"/>
        </w:rPr>
        <w:t>The steering motion is initiated with the vehicle coasting in high gear at 80 +/- 2 km/h.</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9.9.2. </w:t>
      </w:r>
      <w:r w:rsidRPr="00767DEB">
        <w:rPr>
          <w:rFonts w:ascii="Times New Roman" w:hAnsi="Times New Roman" w:cs="Times New Roman" w:hint="eastAsia"/>
          <w:lang w:val="en-US"/>
        </w:rPr>
        <w:tab/>
      </w:r>
      <w:r w:rsidRPr="00767DEB">
        <w:rPr>
          <w:rFonts w:ascii="Times New Roman" w:hAnsi="Times New Roman" w:cs="Times New Roman"/>
          <w:lang w:val="en-US"/>
        </w:rPr>
        <w:t>The steering amplitude for the initial run of each series is 1.5 A, where A is the steering</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wheel angle determined in paragraph 9.6.1.</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lastRenderedPageBreak/>
        <w:t xml:space="preserve">9.9.3. </w:t>
      </w:r>
      <w:r w:rsidRPr="00767DEB">
        <w:rPr>
          <w:rFonts w:ascii="Times New Roman" w:hAnsi="Times New Roman" w:cs="Times New Roman" w:hint="eastAsia"/>
          <w:lang w:val="en-US"/>
        </w:rPr>
        <w:tab/>
      </w:r>
      <w:r w:rsidRPr="00767DEB">
        <w:rPr>
          <w:rFonts w:ascii="Times New Roman" w:hAnsi="Times New Roman" w:cs="Times New Roman"/>
          <w:lang w:val="en-US"/>
        </w:rPr>
        <w:t>In each series of test runs, the steering amplitude is increased from run to run, by 0.5 A,</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provided that no such run will result in a steering amplitude greater than that of the final</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run specified in paragraph 9.9.4.</w:t>
      </w:r>
    </w:p>
    <w:p w:rsidR="00767DEB" w:rsidRDefault="00767DEB" w:rsidP="00767DEB">
      <w:pPr>
        <w:spacing w:after="0"/>
        <w:rPr>
          <w:rFonts w:ascii="Times New Roman" w:hAnsi="Times New Roman" w:cs="Times New Roman"/>
          <w:lang w:val="en-US"/>
        </w:rPr>
      </w:pPr>
    </w:p>
    <w:p w:rsidR="00767DEB" w:rsidRPr="00767DEB" w:rsidRDefault="00767DEB" w:rsidP="00767DEB">
      <w:pPr>
        <w:spacing w:after="0"/>
        <w:ind w:left="709" w:hanging="709"/>
        <w:rPr>
          <w:rFonts w:ascii="Times New Roman" w:hAnsi="Times New Roman" w:cs="Times New Roman"/>
          <w:lang w:val="en-US"/>
        </w:rPr>
      </w:pPr>
      <w:r w:rsidRPr="00767DEB">
        <w:rPr>
          <w:rFonts w:ascii="Times New Roman" w:hAnsi="Times New Roman" w:cs="Times New Roman"/>
          <w:lang w:val="en-US"/>
        </w:rPr>
        <w:t xml:space="preserve">9.9.4. </w:t>
      </w:r>
      <w:r w:rsidRPr="00767DEB">
        <w:rPr>
          <w:rFonts w:ascii="Times New Roman" w:hAnsi="Times New Roman" w:cs="Times New Roman" w:hint="eastAsia"/>
          <w:lang w:val="en-US"/>
        </w:rPr>
        <w:tab/>
      </w:r>
      <w:r w:rsidRPr="00767DEB">
        <w:rPr>
          <w:rFonts w:ascii="Times New Roman" w:hAnsi="Times New Roman" w:cs="Times New Roman"/>
          <w:lang w:val="en-US"/>
        </w:rPr>
        <w:t>The steering amplitude of the final run in each series is the greater of 6.5 A or 270</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degrees, provided the calculated magnitude of 6.5 A is less than or equal to 300 degrees.</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If any 0.5 A increment, up to 6.5 A, is greater than 300 degrees, the steering amplitude</w:t>
      </w:r>
      <w:r w:rsidRPr="00767DEB">
        <w:rPr>
          <w:rFonts w:ascii="Times New Roman" w:hAnsi="Times New Roman" w:cs="Times New Roman" w:hint="eastAsia"/>
          <w:lang w:val="en-US"/>
        </w:rPr>
        <w:t xml:space="preserve"> </w:t>
      </w:r>
      <w:r w:rsidRPr="00767DEB">
        <w:rPr>
          <w:rFonts w:ascii="Times New Roman" w:hAnsi="Times New Roman" w:cs="Times New Roman"/>
          <w:lang w:val="en-US"/>
        </w:rPr>
        <w:t>of the final run shall be 300 degrees.</w:t>
      </w:r>
    </w:p>
    <w:p w:rsidR="00767DEB" w:rsidRPr="00767DEB" w:rsidRDefault="00767DEB" w:rsidP="00C70542">
      <w:pPr>
        <w:spacing w:after="0"/>
        <w:rPr>
          <w:rFonts w:ascii="Times New Roman" w:hAnsi="Times New Roman" w:cs="Times New Roman"/>
          <w:lang w:val="en-US"/>
        </w:rPr>
      </w:pPr>
    </w:p>
    <w:p w:rsidR="00B45E09" w:rsidRPr="0040534F" w:rsidRDefault="00B45E09" w:rsidP="00B45E09">
      <w:pPr>
        <w:spacing w:after="0"/>
        <w:ind w:left="360"/>
        <w:jc w:val="center"/>
        <w:rPr>
          <w:u w:val="single"/>
          <w:lang w:val="en-GB"/>
        </w:rPr>
      </w:pPr>
      <w:r w:rsidRPr="0040534F">
        <w:rPr>
          <w:u w:val="single"/>
          <w:lang w:val="en-GB"/>
        </w:rPr>
        <w:tab/>
      </w:r>
      <w:r w:rsidRPr="0040534F">
        <w:rPr>
          <w:u w:val="single"/>
          <w:lang w:val="en-GB"/>
        </w:rPr>
        <w:tab/>
      </w:r>
      <w:r w:rsidRPr="0040534F">
        <w:rPr>
          <w:u w:val="single"/>
          <w:lang w:val="en-GB"/>
        </w:rPr>
        <w:tab/>
      </w:r>
    </w:p>
    <w:sectPr w:rsidR="00B45E09" w:rsidRPr="0040534F" w:rsidSect="00B45E09">
      <w:headerReference w:type="first" r:id="rId9"/>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42" w:rsidRDefault="00C70542" w:rsidP="00C70542">
      <w:pPr>
        <w:spacing w:after="0" w:line="240" w:lineRule="auto"/>
      </w:pPr>
      <w:r>
        <w:separator/>
      </w:r>
    </w:p>
  </w:endnote>
  <w:endnote w:type="continuationSeparator" w:id="0">
    <w:p w:rsidR="00C70542" w:rsidRDefault="00C70542"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42" w:rsidRDefault="00C70542" w:rsidP="00C70542">
      <w:pPr>
        <w:spacing w:after="0" w:line="240" w:lineRule="auto"/>
      </w:pPr>
      <w:r>
        <w:separator/>
      </w:r>
    </w:p>
  </w:footnote>
  <w:footnote w:type="continuationSeparator" w:id="0">
    <w:p w:rsidR="00C70542" w:rsidRDefault="00C70542"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experts of OICA and CLEPA</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40534F" w:rsidRPr="00A96F38">
      <w:rPr>
        <w:rFonts w:ascii="Times New Roman" w:hAnsi="Times New Roman" w:cs="Times New Roman"/>
        <w:b/>
        <w:bCs/>
        <w:lang w:val="en-IN"/>
      </w:rPr>
      <w:t>2</w:t>
    </w:r>
    <w:r w:rsidR="00B45E09" w:rsidRPr="00A96F38">
      <w:rPr>
        <w:rFonts w:ascii="Times New Roman" w:hAnsi="Times New Roman" w:cs="Times New Roman"/>
        <w:b/>
        <w:bCs/>
        <w:lang w:val="en-IN"/>
      </w:rPr>
      <w:t>-</w:t>
    </w:r>
    <w:r w:rsidRPr="00A96F38">
      <w:rPr>
        <w:rFonts w:ascii="Times New Roman" w:hAnsi="Times New Roman" w:cs="Times New Roman"/>
        <w:b/>
        <w:bCs/>
        <w:lang w:val="en-IN"/>
      </w:rPr>
      <w:t>23</w:t>
    </w:r>
    <w:r w:rsidR="00B45E09" w:rsidRPr="0040534F">
      <w:rPr>
        <w:rFonts w:ascii="Times New Roman" w:hAnsi="Times New Roman" w:cs="Times New Roman"/>
        <w:lang w:val="en-IN"/>
      </w:rPr>
      <w:br/>
    </w:r>
    <w:r w:rsidR="0040534F">
      <w:rPr>
        <w:rFonts w:ascii="Times New Roman" w:hAnsi="Times New Roman" w:cs="Times New Roman"/>
        <w:lang w:val="en-IN"/>
      </w:rPr>
      <w:t>2</w:t>
    </w:r>
    <w:r>
      <w:rPr>
        <w:rFonts w:ascii="Times New Roman" w:hAnsi="Times New Roman" w:cs="Times New Roman"/>
        <w:lang w:val="en-IN"/>
      </w:rPr>
      <w:t>nd</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28 January – 1 February 2019</w:t>
    </w:r>
  </w:p>
  <w:p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7(a)</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7"/>
    <w:rsid w:val="0007763C"/>
    <w:rsid w:val="001075F5"/>
    <w:rsid w:val="00143BE4"/>
    <w:rsid w:val="0024075C"/>
    <w:rsid w:val="002478EF"/>
    <w:rsid w:val="002A276C"/>
    <w:rsid w:val="002F0ABF"/>
    <w:rsid w:val="0040534F"/>
    <w:rsid w:val="005F0914"/>
    <w:rsid w:val="00630A13"/>
    <w:rsid w:val="00767DEB"/>
    <w:rsid w:val="008407DA"/>
    <w:rsid w:val="008863A3"/>
    <w:rsid w:val="009C0E3E"/>
    <w:rsid w:val="00A40257"/>
    <w:rsid w:val="00A45334"/>
    <w:rsid w:val="00A96F38"/>
    <w:rsid w:val="00B45E09"/>
    <w:rsid w:val="00C17DF5"/>
    <w:rsid w:val="00C47460"/>
    <w:rsid w:val="00C70542"/>
    <w:rsid w:val="00CF6A99"/>
    <w:rsid w:val="00EC067A"/>
    <w:rsid w:val="00EC26F7"/>
    <w:rsid w:val="00EC37D8"/>
    <w:rsid w:val="00ED551A"/>
    <w:rsid w:val="00F444F1"/>
    <w:rsid w:val="00F919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13192"/>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1467</Words>
  <Characters>7383</Characters>
  <Application>Microsoft Office Word</Application>
  <DocSecurity>0</DocSecurity>
  <Lines>230</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Guichard</cp:lastModifiedBy>
  <cp:revision>8</cp:revision>
  <dcterms:created xsi:type="dcterms:W3CDTF">2019-01-04T10:16:00Z</dcterms:created>
  <dcterms:modified xsi:type="dcterms:W3CDTF">2019-01-25T13:40:00Z</dcterms:modified>
</cp:coreProperties>
</file>