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A3E" w:rsidRDefault="00500A3E" w:rsidP="006A1F8C">
      <w:pPr>
        <w:pStyle w:val="Heading1"/>
        <w:jc w:val="center"/>
      </w:pPr>
      <w:r>
        <w:rPr>
          <w:noProof/>
          <w:lang w:eastAsia="zh-CN"/>
        </w:rPr>
        <mc:AlternateContent>
          <mc:Choice Requires="wps">
            <w:drawing>
              <wp:anchor distT="91440" distB="91440" distL="114300" distR="114300" simplePos="0" relativeHeight="251659264" behindDoc="0" locked="0" layoutInCell="1" allowOverlap="1">
                <wp:simplePos x="0" y="0"/>
                <wp:positionH relativeFrom="margin">
                  <wp:align>center</wp:align>
                </wp:positionH>
                <wp:positionV relativeFrom="paragraph">
                  <wp:posOffset>499110</wp:posOffset>
                </wp:positionV>
                <wp:extent cx="5943600" cy="1403985"/>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rsidR="006A1F8C" w:rsidRDefault="006A1F8C" w:rsidP="006A1F8C">
                            <w:pPr>
                              <w:pBdr>
                                <w:top w:val="single" w:sz="24" w:space="8" w:color="5B9BD5" w:themeColor="accent1"/>
                                <w:bottom w:val="single" w:sz="24" w:space="8" w:color="5B9BD5" w:themeColor="accent1"/>
                              </w:pBdr>
                              <w:spacing w:after="0"/>
                              <w:jc w:val="both"/>
                              <w:rPr>
                                <w:b/>
                                <w:i/>
                                <w:iCs/>
                                <w:color w:val="5B9BD5" w:themeColor="accent1"/>
                                <w:sz w:val="24"/>
                                <w:szCs w:val="24"/>
                              </w:rPr>
                            </w:pPr>
                            <w:r>
                              <w:rPr>
                                <w:b/>
                                <w:i/>
                                <w:iCs/>
                                <w:color w:val="5B9BD5" w:themeColor="accent1"/>
                                <w:sz w:val="24"/>
                                <w:szCs w:val="24"/>
                              </w:rPr>
                              <w:t>The purpose of this questionnaire is to collect qualitative and quantitative data regarding the implementation of UN/FLUX in different countries with the aim of developing</w:t>
                            </w:r>
                            <w:r w:rsidR="00E83857">
                              <w:rPr>
                                <w:b/>
                                <w:i/>
                                <w:iCs/>
                                <w:color w:val="5B9BD5" w:themeColor="accent1"/>
                                <w:sz w:val="24"/>
                                <w:szCs w:val="24"/>
                              </w:rPr>
                              <w:t xml:space="preserve"> a</w:t>
                            </w:r>
                            <w:r>
                              <w:rPr>
                                <w:b/>
                                <w:i/>
                                <w:iCs/>
                                <w:color w:val="5B9BD5" w:themeColor="accent1"/>
                                <w:sz w:val="24"/>
                                <w:szCs w:val="24"/>
                              </w:rPr>
                              <w:t xml:space="preserve"> case study on </w:t>
                            </w:r>
                            <w:r w:rsidR="00E83857">
                              <w:rPr>
                                <w:b/>
                                <w:i/>
                                <w:iCs/>
                                <w:color w:val="5B9BD5" w:themeColor="accent1"/>
                                <w:sz w:val="24"/>
                                <w:szCs w:val="24"/>
                              </w:rPr>
                              <w:t>its use</w:t>
                            </w:r>
                            <w:r>
                              <w:rPr>
                                <w:b/>
                                <w:i/>
                                <w:iCs/>
                                <w:color w:val="5B9BD5" w:themeColor="accent1"/>
                                <w:sz w:val="24"/>
                                <w:szCs w:val="24"/>
                              </w:rPr>
                              <w:t xml:space="preserve">. </w:t>
                            </w:r>
                          </w:p>
                          <w:p w:rsidR="006A1F8C" w:rsidRDefault="006A1F8C" w:rsidP="006A1F8C">
                            <w:pPr>
                              <w:pBdr>
                                <w:top w:val="single" w:sz="24" w:space="8" w:color="5B9BD5" w:themeColor="accent1"/>
                                <w:bottom w:val="single" w:sz="24" w:space="8" w:color="5B9BD5" w:themeColor="accent1"/>
                              </w:pBdr>
                              <w:spacing w:after="0"/>
                              <w:jc w:val="both"/>
                              <w:rPr>
                                <w:b/>
                                <w:i/>
                                <w:iCs/>
                                <w:color w:val="5B9BD5" w:themeColor="accent1"/>
                                <w:sz w:val="24"/>
                                <w:szCs w:val="24"/>
                              </w:rPr>
                            </w:pPr>
                            <w:r>
                              <w:rPr>
                                <w:b/>
                                <w:i/>
                                <w:iCs/>
                                <w:color w:val="5B9BD5" w:themeColor="accent1"/>
                                <w:sz w:val="24"/>
                                <w:szCs w:val="24"/>
                              </w:rPr>
                              <w:t xml:space="preserve">Please include references to </w:t>
                            </w:r>
                            <w:r w:rsidR="00C56FDB">
                              <w:rPr>
                                <w:b/>
                                <w:i/>
                                <w:iCs/>
                                <w:color w:val="5B9BD5" w:themeColor="accent1"/>
                                <w:sz w:val="24"/>
                                <w:szCs w:val="24"/>
                              </w:rPr>
                              <w:t>information</w:t>
                            </w:r>
                            <w:r w:rsidR="00C56FDB">
                              <w:rPr>
                                <w:b/>
                                <w:i/>
                                <w:iCs/>
                                <w:color w:val="5B9BD5" w:themeColor="accent1"/>
                                <w:sz w:val="24"/>
                                <w:szCs w:val="24"/>
                              </w:rPr>
                              <w:t xml:space="preserve"> </w:t>
                            </w:r>
                            <w:r>
                              <w:rPr>
                                <w:b/>
                                <w:i/>
                                <w:iCs/>
                                <w:color w:val="5B9BD5" w:themeColor="accent1"/>
                                <w:sz w:val="24"/>
                                <w:szCs w:val="24"/>
                              </w:rPr>
                              <w:t>sources</w:t>
                            </w:r>
                            <w:r w:rsidR="00E83857">
                              <w:rPr>
                                <w:b/>
                                <w:i/>
                                <w:iCs/>
                                <w:color w:val="5B9BD5" w:themeColor="accent1"/>
                                <w:sz w:val="24"/>
                                <w:szCs w:val="24"/>
                              </w:rPr>
                              <w:t>, such as links to official websites</w:t>
                            </w:r>
                            <w:r>
                              <w:rPr>
                                <w:b/>
                                <w:i/>
                                <w:iCs/>
                                <w:color w:val="5B9BD5" w:themeColor="accent1"/>
                                <w:sz w:val="24"/>
                                <w:szCs w:val="24"/>
                              </w:rPr>
                              <w:t xml:space="preserve">. </w:t>
                            </w:r>
                          </w:p>
                          <w:p w:rsidR="006A1F8C" w:rsidRDefault="00E83857" w:rsidP="006A1F8C">
                            <w:pPr>
                              <w:pBdr>
                                <w:top w:val="single" w:sz="24" w:space="8" w:color="5B9BD5" w:themeColor="accent1"/>
                                <w:bottom w:val="single" w:sz="24" w:space="8" w:color="5B9BD5" w:themeColor="accent1"/>
                              </w:pBdr>
                              <w:spacing w:after="0"/>
                              <w:jc w:val="both"/>
                              <w:rPr>
                                <w:b/>
                                <w:i/>
                                <w:iCs/>
                                <w:color w:val="5B9BD5" w:themeColor="accent1"/>
                                <w:sz w:val="24"/>
                                <w:szCs w:val="24"/>
                              </w:rPr>
                            </w:pPr>
                            <w:r>
                              <w:rPr>
                                <w:b/>
                                <w:i/>
                                <w:iCs/>
                                <w:color w:val="5B9BD5" w:themeColor="accent1"/>
                                <w:sz w:val="24"/>
                                <w:szCs w:val="24"/>
                              </w:rPr>
                              <w:t>T</w:t>
                            </w:r>
                            <w:r w:rsidR="006A1F8C">
                              <w:rPr>
                                <w:b/>
                                <w:i/>
                                <w:iCs/>
                                <w:color w:val="5B9BD5" w:themeColor="accent1"/>
                                <w:sz w:val="24"/>
                                <w:szCs w:val="24"/>
                              </w:rPr>
                              <w:t xml:space="preserve">hank you for taking the time to complete this questionnaire. </w:t>
                            </w:r>
                          </w:p>
                          <w:p w:rsidR="00500A3E" w:rsidRPr="006A1F8C" w:rsidRDefault="00C56FDB" w:rsidP="00FD0F23">
                            <w:pPr>
                              <w:pBdr>
                                <w:top w:val="single" w:sz="24" w:space="8" w:color="5B9BD5" w:themeColor="accent1"/>
                                <w:bottom w:val="single" w:sz="24" w:space="8" w:color="5B9BD5" w:themeColor="accent1"/>
                              </w:pBdr>
                              <w:spacing w:after="0"/>
                              <w:jc w:val="both"/>
                              <w:rPr>
                                <w:b/>
                                <w:i/>
                                <w:iCs/>
                                <w:color w:val="5B9BD5" w:themeColor="accent1"/>
                                <w:sz w:val="24"/>
                                <w:szCs w:val="24"/>
                              </w:rPr>
                            </w:pPr>
                            <w:r>
                              <w:rPr>
                                <w:b/>
                                <w:i/>
                                <w:iCs/>
                                <w:color w:val="5B9BD5" w:themeColor="accent1"/>
                                <w:sz w:val="24"/>
                                <w:szCs w:val="24"/>
                              </w:rPr>
                              <w:t>F</w:t>
                            </w:r>
                            <w:r w:rsidR="006A1F8C">
                              <w:rPr>
                                <w:b/>
                                <w:i/>
                                <w:iCs/>
                                <w:color w:val="5B9BD5" w:themeColor="accent1"/>
                                <w:sz w:val="24"/>
                                <w:szCs w:val="24"/>
                              </w:rPr>
                              <w:t xml:space="preserve">or any </w:t>
                            </w:r>
                            <w:r>
                              <w:rPr>
                                <w:b/>
                                <w:i/>
                                <w:iCs/>
                                <w:color w:val="5B9BD5" w:themeColor="accent1"/>
                                <w:sz w:val="24"/>
                                <w:szCs w:val="24"/>
                              </w:rPr>
                              <w:t>question or concern</w:t>
                            </w:r>
                            <w:r w:rsidR="006A1F8C">
                              <w:rPr>
                                <w:b/>
                                <w:i/>
                                <w:iCs/>
                                <w:color w:val="5B9BD5" w:themeColor="accent1"/>
                                <w:sz w:val="24"/>
                                <w:szCs w:val="24"/>
                              </w:rPr>
                              <w:t xml:space="preserve">, please contact </w:t>
                            </w:r>
                            <w:hyperlink r:id="rId8" w:history="1">
                              <w:r w:rsidR="006A1F8C">
                                <w:rPr>
                                  <w:rStyle w:val="Hyperlink"/>
                                  <w:b/>
                                  <w:i/>
                                  <w:iCs/>
                                  <w:sz w:val="24"/>
                                  <w:szCs w:val="24"/>
                                </w:rPr>
                                <w:t>maria-teresa.pisani@un.org</w:t>
                              </w:r>
                            </w:hyperlink>
                            <w:r w:rsidR="006A1F8C">
                              <w:rPr>
                                <w:b/>
                                <w:i/>
                                <w:iCs/>
                                <w:color w:val="5B9BD5" w:themeColor="accent1"/>
                                <w:sz w:val="24"/>
                                <w:szCs w:val="24"/>
                              </w:rPr>
                              <w:t xml:space="preserve">, or </w:t>
                            </w:r>
                            <w:hyperlink r:id="rId9" w:history="1">
                              <w:r w:rsidR="006A1F8C">
                                <w:rPr>
                                  <w:rStyle w:val="Hyperlink"/>
                                  <w:b/>
                                  <w:i/>
                                  <w:iCs/>
                                  <w:sz w:val="24"/>
                                  <w:szCs w:val="24"/>
                                </w:rPr>
                                <w:t>rossh@un.org</w:t>
                              </w:r>
                            </w:hyperlink>
                            <w:r w:rsidR="006A1F8C">
                              <w:rPr>
                                <w:b/>
                                <w:i/>
                                <w:iCs/>
                                <w:color w:val="5B9BD5" w:themeColor="accent1"/>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9.3pt;width:468pt;height:110.55pt;z-index:25165926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" filled="f" stroked="f">
                <v:textbox style="mso-fit-shape-to-text:t">
                  <w:txbxContent>
                    <w:p w:rsidR="006A1F8C" w:rsidRDefault="006A1F8C" w:rsidP="006A1F8C">
                      <w:pPr>
                        <w:pBdr>
                          <w:top w:val="single" w:sz="24" w:space="8" w:color="5B9BD5" w:themeColor="accent1"/>
                          <w:bottom w:val="single" w:sz="24" w:space="8" w:color="5B9BD5" w:themeColor="accent1"/>
                        </w:pBdr>
                        <w:spacing w:after="0"/>
                        <w:jc w:val="both"/>
                        <w:rPr>
                          <w:b/>
                          <w:i/>
                          <w:iCs/>
                          <w:color w:val="5B9BD5" w:themeColor="accent1"/>
                          <w:sz w:val="24"/>
                          <w:szCs w:val="24"/>
                        </w:rPr>
                      </w:pPr>
                      <w:r>
                        <w:rPr>
                          <w:b/>
                          <w:i/>
                          <w:iCs/>
                          <w:color w:val="5B9BD5" w:themeColor="accent1"/>
                          <w:sz w:val="24"/>
                          <w:szCs w:val="24"/>
                        </w:rPr>
                        <w:t>The purpose of this questionnaire is to collect qualitative and quantitative data regarding the implementation of UN/FLUX in different countries with the aim of developing</w:t>
                      </w:r>
                      <w:r w:rsidR="00E83857">
                        <w:rPr>
                          <w:b/>
                          <w:i/>
                          <w:iCs/>
                          <w:color w:val="5B9BD5" w:themeColor="accent1"/>
                          <w:sz w:val="24"/>
                          <w:szCs w:val="24"/>
                        </w:rPr>
                        <w:t xml:space="preserve"> a</w:t>
                      </w:r>
                      <w:r>
                        <w:rPr>
                          <w:b/>
                          <w:i/>
                          <w:iCs/>
                          <w:color w:val="5B9BD5" w:themeColor="accent1"/>
                          <w:sz w:val="24"/>
                          <w:szCs w:val="24"/>
                        </w:rPr>
                        <w:t xml:space="preserve"> case study on </w:t>
                      </w:r>
                      <w:r w:rsidR="00E83857">
                        <w:rPr>
                          <w:b/>
                          <w:i/>
                          <w:iCs/>
                          <w:color w:val="5B9BD5" w:themeColor="accent1"/>
                          <w:sz w:val="24"/>
                          <w:szCs w:val="24"/>
                        </w:rPr>
                        <w:t>its use</w:t>
                      </w:r>
                      <w:r>
                        <w:rPr>
                          <w:b/>
                          <w:i/>
                          <w:iCs/>
                          <w:color w:val="5B9BD5" w:themeColor="accent1"/>
                          <w:sz w:val="24"/>
                          <w:szCs w:val="24"/>
                        </w:rPr>
                        <w:t xml:space="preserve">. </w:t>
                      </w:r>
                    </w:p>
                    <w:p w:rsidR="006A1F8C" w:rsidRDefault="006A1F8C" w:rsidP="006A1F8C">
                      <w:pPr>
                        <w:pBdr>
                          <w:top w:val="single" w:sz="24" w:space="8" w:color="5B9BD5" w:themeColor="accent1"/>
                          <w:bottom w:val="single" w:sz="24" w:space="8" w:color="5B9BD5" w:themeColor="accent1"/>
                        </w:pBdr>
                        <w:spacing w:after="0"/>
                        <w:jc w:val="both"/>
                        <w:rPr>
                          <w:b/>
                          <w:i/>
                          <w:iCs/>
                          <w:color w:val="5B9BD5" w:themeColor="accent1"/>
                          <w:sz w:val="24"/>
                          <w:szCs w:val="24"/>
                        </w:rPr>
                      </w:pPr>
                      <w:r>
                        <w:rPr>
                          <w:b/>
                          <w:i/>
                          <w:iCs/>
                          <w:color w:val="5B9BD5" w:themeColor="accent1"/>
                          <w:sz w:val="24"/>
                          <w:szCs w:val="24"/>
                        </w:rPr>
                        <w:t xml:space="preserve">Please include references to </w:t>
                      </w:r>
                      <w:r w:rsidR="00C56FDB">
                        <w:rPr>
                          <w:b/>
                          <w:i/>
                          <w:iCs/>
                          <w:color w:val="5B9BD5" w:themeColor="accent1"/>
                          <w:sz w:val="24"/>
                          <w:szCs w:val="24"/>
                        </w:rPr>
                        <w:t>information</w:t>
                      </w:r>
                      <w:r w:rsidR="00C56FDB">
                        <w:rPr>
                          <w:b/>
                          <w:i/>
                          <w:iCs/>
                          <w:color w:val="5B9BD5" w:themeColor="accent1"/>
                          <w:sz w:val="24"/>
                          <w:szCs w:val="24"/>
                        </w:rPr>
                        <w:t xml:space="preserve"> </w:t>
                      </w:r>
                      <w:r>
                        <w:rPr>
                          <w:b/>
                          <w:i/>
                          <w:iCs/>
                          <w:color w:val="5B9BD5" w:themeColor="accent1"/>
                          <w:sz w:val="24"/>
                          <w:szCs w:val="24"/>
                        </w:rPr>
                        <w:t>sources</w:t>
                      </w:r>
                      <w:r w:rsidR="00E83857">
                        <w:rPr>
                          <w:b/>
                          <w:i/>
                          <w:iCs/>
                          <w:color w:val="5B9BD5" w:themeColor="accent1"/>
                          <w:sz w:val="24"/>
                          <w:szCs w:val="24"/>
                        </w:rPr>
                        <w:t>, such as links to official websites</w:t>
                      </w:r>
                      <w:r>
                        <w:rPr>
                          <w:b/>
                          <w:i/>
                          <w:iCs/>
                          <w:color w:val="5B9BD5" w:themeColor="accent1"/>
                          <w:sz w:val="24"/>
                          <w:szCs w:val="24"/>
                        </w:rPr>
                        <w:t xml:space="preserve">. </w:t>
                      </w:r>
                    </w:p>
                    <w:p w:rsidR="006A1F8C" w:rsidRDefault="00E83857" w:rsidP="006A1F8C">
                      <w:pPr>
                        <w:pBdr>
                          <w:top w:val="single" w:sz="24" w:space="8" w:color="5B9BD5" w:themeColor="accent1"/>
                          <w:bottom w:val="single" w:sz="24" w:space="8" w:color="5B9BD5" w:themeColor="accent1"/>
                        </w:pBdr>
                        <w:spacing w:after="0"/>
                        <w:jc w:val="both"/>
                        <w:rPr>
                          <w:b/>
                          <w:i/>
                          <w:iCs/>
                          <w:color w:val="5B9BD5" w:themeColor="accent1"/>
                          <w:sz w:val="24"/>
                          <w:szCs w:val="24"/>
                        </w:rPr>
                      </w:pPr>
                      <w:r>
                        <w:rPr>
                          <w:b/>
                          <w:i/>
                          <w:iCs/>
                          <w:color w:val="5B9BD5" w:themeColor="accent1"/>
                          <w:sz w:val="24"/>
                          <w:szCs w:val="24"/>
                        </w:rPr>
                        <w:t>T</w:t>
                      </w:r>
                      <w:r w:rsidR="006A1F8C">
                        <w:rPr>
                          <w:b/>
                          <w:i/>
                          <w:iCs/>
                          <w:color w:val="5B9BD5" w:themeColor="accent1"/>
                          <w:sz w:val="24"/>
                          <w:szCs w:val="24"/>
                        </w:rPr>
                        <w:t xml:space="preserve">hank you for taking the time to complete this questionnaire. </w:t>
                      </w:r>
                    </w:p>
                    <w:p w:rsidR="00500A3E" w:rsidRPr="006A1F8C" w:rsidRDefault="00C56FDB" w:rsidP="00FD0F23">
                      <w:pPr>
                        <w:pBdr>
                          <w:top w:val="single" w:sz="24" w:space="8" w:color="5B9BD5" w:themeColor="accent1"/>
                          <w:bottom w:val="single" w:sz="24" w:space="8" w:color="5B9BD5" w:themeColor="accent1"/>
                        </w:pBdr>
                        <w:spacing w:after="0"/>
                        <w:jc w:val="both"/>
                        <w:rPr>
                          <w:b/>
                          <w:i/>
                          <w:iCs/>
                          <w:color w:val="5B9BD5" w:themeColor="accent1"/>
                          <w:sz w:val="24"/>
                          <w:szCs w:val="24"/>
                        </w:rPr>
                      </w:pPr>
                      <w:r>
                        <w:rPr>
                          <w:b/>
                          <w:i/>
                          <w:iCs/>
                          <w:color w:val="5B9BD5" w:themeColor="accent1"/>
                          <w:sz w:val="24"/>
                          <w:szCs w:val="24"/>
                        </w:rPr>
                        <w:t>F</w:t>
                      </w:r>
                      <w:r w:rsidR="006A1F8C">
                        <w:rPr>
                          <w:b/>
                          <w:i/>
                          <w:iCs/>
                          <w:color w:val="5B9BD5" w:themeColor="accent1"/>
                          <w:sz w:val="24"/>
                          <w:szCs w:val="24"/>
                        </w:rPr>
                        <w:t xml:space="preserve">or any </w:t>
                      </w:r>
                      <w:r>
                        <w:rPr>
                          <w:b/>
                          <w:i/>
                          <w:iCs/>
                          <w:color w:val="5B9BD5" w:themeColor="accent1"/>
                          <w:sz w:val="24"/>
                          <w:szCs w:val="24"/>
                        </w:rPr>
                        <w:t>question or concern</w:t>
                      </w:r>
                      <w:r w:rsidR="006A1F8C">
                        <w:rPr>
                          <w:b/>
                          <w:i/>
                          <w:iCs/>
                          <w:color w:val="5B9BD5" w:themeColor="accent1"/>
                          <w:sz w:val="24"/>
                          <w:szCs w:val="24"/>
                        </w:rPr>
                        <w:t xml:space="preserve">, please contact </w:t>
                      </w:r>
                      <w:hyperlink r:id="rId10" w:history="1">
                        <w:r w:rsidR="006A1F8C">
                          <w:rPr>
                            <w:rStyle w:val="Hyperlink"/>
                            <w:b/>
                            <w:i/>
                            <w:iCs/>
                            <w:sz w:val="24"/>
                            <w:szCs w:val="24"/>
                          </w:rPr>
                          <w:t>maria-teresa.pisani@un.org</w:t>
                        </w:r>
                      </w:hyperlink>
                      <w:r w:rsidR="006A1F8C">
                        <w:rPr>
                          <w:b/>
                          <w:i/>
                          <w:iCs/>
                          <w:color w:val="5B9BD5" w:themeColor="accent1"/>
                          <w:sz w:val="24"/>
                          <w:szCs w:val="24"/>
                        </w:rPr>
                        <w:t xml:space="preserve">, or </w:t>
                      </w:r>
                      <w:hyperlink r:id="rId11" w:history="1">
                        <w:r w:rsidR="006A1F8C">
                          <w:rPr>
                            <w:rStyle w:val="Hyperlink"/>
                            <w:b/>
                            <w:i/>
                            <w:iCs/>
                            <w:sz w:val="24"/>
                            <w:szCs w:val="24"/>
                          </w:rPr>
                          <w:t>rossh@un.org</w:t>
                        </w:r>
                      </w:hyperlink>
                      <w:r w:rsidR="006A1F8C">
                        <w:rPr>
                          <w:b/>
                          <w:i/>
                          <w:iCs/>
                          <w:color w:val="5B9BD5" w:themeColor="accent1"/>
                          <w:sz w:val="24"/>
                          <w:szCs w:val="24"/>
                        </w:rPr>
                        <w:t xml:space="preserve"> </w:t>
                      </w:r>
                    </w:p>
                  </w:txbxContent>
                </v:textbox>
                <w10:wrap type="topAndBottom" anchorx="margin"/>
              </v:shape>
            </w:pict>
          </mc:Fallback>
        </mc:AlternateContent>
      </w:r>
      <w:r>
        <w:t>UN/FLUX Implementation</w:t>
      </w:r>
      <w:r w:rsidR="00E83857">
        <w:t xml:space="preserve"> Experience</w:t>
      </w:r>
    </w:p>
    <w:p w:rsidR="00FD0F23" w:rsidRDefault="00883D5B" w:rsidP="00FD0F23">
      <w:pPr>
        <w:pStyle w:val="ListParagraph"/>
        <w:numPr>
          <w:ilvl w:val="0"/>
          <w:numId w:val="1"/>
        </w:numPr>
        <w:jc w:val="both"/>
      </w:pPr>
      <w:r>
        <w:t>Please give</w:t>
      </w:r>
      <w:r w:rsidR="00FD0F23" w:rsidRPr="00FD0F23">
        <w:t xml:space="preserve"> </w:t>
      </w:r>
      <w:r w:rsidR="00FD0F23" w:rsidRPr="00FD0F23">
        <w:rPr>
          <w:b/>
        </w:rPr>
        <w:t>reason</w:t>
      </w:r>
      <w:r>
        <w:rPr>
          <w:b/>
        </w:rPr>
        <w:t>s</w:t>
      </w:r>
      <w:r w:rsidR="00FD0F23" w:rsidRPr="00FD0F23">
        <w:t xml:space="preserve"> why the country decided to implement UN/FLUX? (</w:t>
      </w:r>
      <w:r w:rsidR="00FD0F23" w:rsidRPr="00FD0F23">
        <w:rPr>
          <w:i/>
        </w:rPr>
        <w:t>150 words</w:t>
      </w:r>
      <w:r w:rsidR="00FD0F23">
        <w:t>)</w:t>
      </w:r>
    </w:p>
    <w:p w:rsidR="00E83857" w:rsidRDefault="00FD0F23" w:rsidP="00FD0F23">
      <w:pPr>
        <w:pStyle w:val="ListParagraph"/>
        <w:numPr>
          <w:ilvl w:val="0"/>
          <w:numId w:val="1"/>
        </w:numPr>
        <w:jc w:val="both"/>
      </w:pPr>
      <w:r w:rsidRPr="00E427E5">
        <w:rPr>
          <w:b/>
        </w:rPr>
        <w:t>The phase of the current implementation</w:t>
      </w:r>
      <w:r w:rsidR="0074039B">
        <w:t xml:space="preserve">. </w:t>
      </w:r>
    </w:p>
    <w:p w:rsidR="00E83857" w:rsidRDefault="0074039B" w:rsidP="00E83857">
      <w:pPr>
        <w:pStyle w:val="ListParagraph"/>
        <w:numPr>
          <w:ilvl w:val="1"/>
          <w:numId w:val="1"/>
        </w:numPr>
        <w:jc w:val="both"/>
      </w:pPr>
      <w:r>
        <w:t>T</w:t>
      </w:r>
      <w:r w:rsidR="00FD0F23">
        <w:t xml:space="preserve">o what extent has </w:t>
      </w:r>
      <w:r w:rsidR="00E83857">
        <w:t>UN/FLUX</w:t>
      </w:r>
      <w:r w:rsidR="00883D5B">
        <w:t xml:space="preserve"> been</w:t>
      </w:r>
      <w:r w:rsidR="00FD0F23">
        <w:t xml:space="preserve"> implemented? </w:t>
      </w:r>
    </w:p>
    <w:p w:rsidR="00E83857" w:rsidRDefault="00FD0F23" w:rsidP="00E83857">
      <w:pPr>
        <w:pStyle w:val="ListParagraph"/>
        <w:numPr>
          <w:ilvl w:val="1"/>
          <w:numId w:val="1"/>
        </w:numPr>
        <w:jc w:val="both"/>
      </w:pPr>
      <w:r>
        <w:t xml:space="preserve">How many </w:t>
      </w:r>
      <w:r w:rsidR="00883D5B">
        <w:t xml:space="preserve">of </w:t>
      </w:r>
      <w:r w:rsidR="00E83857">
        <w:t>its</w:t>
      </w:r>
      <w:r>
        <w:t xml:space="preserve"> domains have been implemented? </w:t>
      </w:r>
    </w:p>
    <w:p w:rsidR="00E83857" w:rsidRDefault="00FD0F23" w:rsidP="00E83857">
      <w:pPr>
        <w:pStyle w:val="ListParagraph"/>
        <w:numPr>
          <w:ilvl w:val="1"/>
          <w:numId w:val="1"/>
        </w:numPr>
        <w:jc w:val="both"/>
      </w:pPr>
      <w:r>
        <w:t xml:space="preserve">Why </w:t>
      </w:r>
      <w:r w:rsidR="00E83857">
        <w:t xml:space="preserve">were </w:t>
      </w:r>
      <w:r>
        <w:t xml:space="preserve">these domains prioritized? </w:t>
      </w:r>
    </w:p>
    <w:p w:rsidR="00FD0F23" w:rsidRDefault="00FD0F23" w:rsidP="00E83857">
      <w:pPr>
        <w:pStyle w:val="ListParagraph"/>
        <w:numPr>
          <w:ilvl w:val="1"/>
          <w:numId w:val="1"/>
        </w:numPr>
        <w:jc w:val="both"/>
      </w:pPr>
      <w:r>
        <w:t>What are the main factors that</w:t>
      </w:r>
      <w:r w:rsidR="00E83857">
        <w:t xml:space="preserve"> have</w:t>
      </w:r>
      <w:r>
        <w:t xml:space="preserve"> influence</w:t>
      </w:r>
      <w:r w:rsidR="00E83857">
        <w:t>d</w:t>
      </w:r>
      <w:r>
        <w:t xml:space="preserve"> the </w:t>
      </w:r>
      <w:r w:rsidR="00E83857">
        <w:t>implementation</w:t>
      </w:r>
      <w:r w:rsidR="00E83857">
        <w:t xml:space="preserve"> </w:t>
      </w:r>
      <w:r>
        <w:t xml:space="preserve">process? </w:t>
      </w:r>
    </w:p>
    <w:p w:rsidR="00E83857" w:rsidRDefault="0074039B" w:rsidP="0074039B">
      <w:pPr>
        <w:pStyle w:val="ListParagraph"/>
        <w:numPr>
          <w:ilvl w:val="0"/>
          <w:numId w:val="1"/>
        </w:numPr>
        <w:jc w:val="both"/>
      </w:pPr>
      <w:r w:rsidRPr="00E427E5">
        <w:rPr>
          <w:b/>
        </w:rPr>
        <w:t>Timeframe</w:t>
      </w:r>
      <w:r>
        <w:t xml:space="preserve"> of the UN/FLUX implementation. </w:t>
      </w:r>
      <w:bookmarkStart w:id="0" w:name="_GoBack"/>
      <w:bookmarkEnd w:id="0"/>
    </w:p>
    <w:p w:rsidR="0074039B" w:rsidRDefault="0074039B" w:rsidP="00E83857">
      <w:pPr>
        <w:pStyle w:val="ListParagraph"/>
        <w:numPr>
          <w:ilvl w:val="1"/>
          <w:numId w:val="1"/>
        </w:numPr>
        <w:jc w:val="both"/>
      </w:pPr>
      <w:r>
        <w:t xml:space="preserve">If FLUX is not yet operational, when it will be? </w:t>
      </w:r>
    </w:p>
    <w:p w:rsidR="00E83857" w:rsidRDefault="00E83857" w:rsidP="00E83857">
      <w:pPr>
        <w:pStyle w:val="ListParagraph"/>
        <w:numPr>
          <w:ilvl w:val="1"/>
          <w:numId w:val="1"/>
        </w:numPr>
        <w:ind w:left="360" w:firstLine="720"/>
        <w:jc w:val="both"/>
      </w:pPr>
      <w:r>
        <w:t>How long has the implementation process taken?</w:t>
      </w:r>
    </w:p>
    <w:p w:rsidR="00E83857" w:rsidRDefault="00E83857" w:rsidP="00E83857">
      <w:pPr>
        <w:pStyle w:val="ListParagraph"/>
        <w:numPr>
          <w:ilvl w:val="1"/>
          <w:numId w:val="1"/>
        </w:numPr>
        <w:ind w:left="360" w:firstLine="720"/>
        <w:jc w:val="both"/>
      </w:pPr>
      <w:r>
        <w:t>Have any steps taken longer than originally expected?</w:t>
      </w:r>
    </w:p>
    <w:p w:rsidR="001C3B3E" w:rsidRDefault="0074039B" w:rsidP="0074039B">
      <w:pPr>
        <w:pStyle w:val="ListParagraph"/>
        <w:numPr>
          <w:ilvl w:val="0"/>
          <w:numId w:val="1"/>
        </w:numPr>
        <w:jc w:val="both"/>
      </w:pPr>
      <w:r w:rsidRPr="00E427E5">
        <w:rPr>
          <w:b/>
        </w:rPr>
        <w:t>Agency in Charge.</w:t>
      </w:r>
      <w:r>
        <w:t xml:space="preserve"> </w:t>
      </w:r>
    </w:p>
    <w:p w:rsidR="0074039B" w:rsidRDefault="001C3B3E" w:rsidP="001C3B3E">
      <w:pPr>
        <w:pStyle w:val="ListParagraph"/>
        <w:numPr>
          <w:ilvl w:val="1"/>
          <w:numId w:val="1"/>
        </w:numPr>
        <w:jc w:val="both"/>
      </w:pPr>
      <w:r>
        <w:t>Which</w:t>
      </w:r>
      <w:r w:rsidR="0074039B">
        <w:t xml:space="preserve"> government agency/</w:t>
      </w:r>
      <w:r w:rsidR="00E83857">
        <w:t xml:space="preserve"> </w:t>
      </w:r>
      <w:r w:rsidR="0074039B">
        <w:t>public</w:t>
      </w:r>
      <w:r w:rsidR="00E83857">
        <w:t>-</w:t>
      </w:r>
      <w:r w:rsidR="00E83857">
        <w:t>private</w:t>
      </w:r>
      <w:r w:rsidR="00E83857">
        <w:t xml:space="preserve"> </w:t>
      </w:r>
      <w:r w:rsidR="0074039B">
        <w:t xml:space="preserve">/private agency is </w:t>
      </w:r>
      <w:r>
        <w:t>leading</w:t>
      </w:r>
      <w:r w:rsidR="0074039B">
        <w:t xml:space="preserve"> the </w:t>
      </w:r>
      <w:r w:rsidR="00E83857">
        <w:t>UN/FLUX</w:t>
      </w:r>
      <w:r w:rsidR="0074039B">
        <w:t xml:space="preserve"> implementation</w:t>
      </w:r>
      <w:r w:rsidR="00E83857">
        <w:t xml:space="preserve"> process</w:t>
      </w:r>
      <w:r>
        <w:t>, and why</w:t>
      </w:r>
      <w:r w:rsidR="0074039B">
        <w:t xml:space="preserve">? </w:t>
      </w:r>
    </w:p>
    <w:p w:rsidR="001C3B3E" w:rsidRDefault="001C3B3E" w:rsidP="001C3B3E">
      <w:pPr>
        <w:pStyle w:val="ListParagraph"/>
        <w:numPr>
          <w:ilvl w:val="1"/>
          <w:numId w:val="1"/>
        </w:numPr>
        <w:jc w:val="both"/>
      </w:pPr>
      <w:r>
        <w:t>Who are the other stakeholders in the project, and what are their roles?</w:t>
      </w:r>
    </w:p>
    <w:p w:rsidR="0074039B" w:rsidRDefault="001C3B3E" w:rsidP="0074039B">
      <w:pPr>
        <w:pStyle w:val="ListParagraph"/>
        <w:numPr>
          <w:ilvl w:val="0"/>
          <w:numId w:val="1"/>
        </w:numPr>
        <w:jc w:val="both"/>
      </w:pPr>
      <w:r>
        <w:rPr>
          <w:bCs/>
        </w:rPr>
        <w:t xml:space="preserve">Please describe the </w:t>
      </w:r>
      <w:r>
        <w:rPr>
          <w:b/>
        </w:rPr>
        <w:t xml:space="preserve">legal and </w:t>
      </w:r>
      <w:r w:rsidR="0074039B" w:rsidRPr="00E427E5">
        <w:rPr>
          <w:b/>
        </w:rPr>
        <w:t>regulatory framework</w:t>
      </w:r>
      <w:r>
        <w:rPr>
          <w:b/>
        </w:rPr>
        <w:t xml:space="preserve">(s) </w:t>
      </w:r>
      <w:r w:rsidR="00BB0358">
        <w:rPr>
          <w:bCs/>
        </w:rPr>
        <w:t>through which</w:t>
      </w:r>
      <w:r w:rsidR="0074039B">
        <w:t xml:space="preserve"> UN/FLUX </w:t>
      </w:r>
      <w:r w:rsidR="00BB0358">
        <w:t>is implemented, and whether any changes needed to be made, and of what kind.</w:t>
      </w:r>
    </w:p>
    <w:p w:rsidR="0074039B" w:rsidRPr="0074039B" w:rsidRDefault="00BB0358" w:rsidP="0074039B">
      <w:pPr>
        <w:pStyle w:val="ListParagraph"/>
        <w:numPr>
          <w:ilvl w:val="0"/>
          <w:numId w:val="1"/>
        </w:numPr>
        <w:jc w:val="both"/>
        <w:rPr>
          <w:i/>
        </w:rPr>
      </w:pPr>
      <w:r>
        <w:rPr>
          <w:bCs/>
        </w:rPr>
        <w:t xml:space="preserve">Please describe the expected or experienced </w:t>
      </w:r>
      <w:r>
        <w:rPr>
          <w:b/>
        </w:rPr>
        <w:t>ma</w:t>
      </w:r>
      <w:r w:rsidR="0074039B" w:rsidRPr="00E427E5">
        <w:rPr>
          <w:b/>
        </w:rPr>
        <w:t>in benefits</w:t>
      </w:r>
      <w:r w:rsidR="0074039B">
        <w:t xml:space="preserve"> of using UN/FLUX</w:t>
      </w:r>
      <w:r w:rsidR="003507B4">
        <w:t>.</w:t>
      </w:r>
      <w:r w:rsidR="0074039B">
        <w:t xml:space="preserve"> </w:t>
      </w:r>
    </w:p>
    <w:p w:rsidR="002D217B" w:rsidRPr="003507B4" w:rsidRDefault="003507B4" w:rsidP="003507B4">
      <w:pPr>
        <w:pStyle w:val="ListParagraph"/>
        <w:numPr>
          <w:ilvl w:val="0"/>
          <w:numId w:val="1"/>
        </w:numPr>
        <w:jc w:val="both"/>
        <w:rPr>
          <w:i/>
        </w:rPr>
      </w:pPr>
      <w:r>
        <w:rPr>
          <w:bCs/>
        </w:rPr>
        <w:t xml:space="preserve">Please provide </w:t>
      </w:r>
      <w:r>
        <w:rPr>
          <w:b/>
        </w:rPr>
        <w:t>data or s</w:t>
      </w:r>
      <w:r w:rsidR="0074039B" w:rsidRPr="0074039B">
        <w:rPr>
          <w:b/>
        </w:rPr>
        <w:t>tatistics</w:t>
      </w:r>
      <w:r>
        <w:t xml:space="preserve"> on the use of </w:t>
      </w:r>
      <w:r>
        <w:t>UN/FLUX</w:t>
      </w:r>
      <w:r w:rsidR="0074039B">
        <w:t>): amount of fish (tons), number of vessels</w:t>
      </w:r>
      <w:r w:rsidR="002F0C9B">
        <w:t>’</w:t>
      </w:r>
      <w:r w:rsidR="0074039B">
        <w:t xml:space="preserve"> catches covered </w:t>
      </w:r>
      <w:r w:rsidR="00294DE4">
        <w:t xml:space="preserve">by </w:t>
      </w:r>
      <w:r w:rsidR="0074039B">
        <w:t xml:space="preserve">UN/FLUX </w:t>
      </w:r>
      <w:r>
        <w:t>etc.</w:t>
      </w:r>
      <w:r w:rsidR="0074039B">
        <w:t xml:space="preserve"> </w:t>
      </w:r>
    </w:p>
    <w:p w:rsidR="003507B4" w:rsidRPr="003507B4" w:rsidRDefault="0074039B" w:rsidP="0074039B">
      <w:pPr>
        <w:pStyle w:val="ListParagraph"/>
        <w:numPr>
          <w:ilvl w:val="0"/>
          <w:numId w:val="1"/>
        </w:numPr>
        <w:jc w:val="both"/>
        <w:rPr>
          <w:i/>
        </w:rPr>
      </w:pPr>
      <w:r w:rsidRPr="0074039B">
        <w:rPr>
          <w:b/>
        </w:rPr>
        <w:t>Lessons</w:t>
      </w:r>
      <w:r w:rsidRPr="00E427E5">
        <w:rPr>
          <w:b/>
        </w:rPr>
        <w:t xml:space="preserve"> learned about opportunities and challenges.</w:t>
      </w:r>
      <w:r>
        <w:t xml:space="preserve"> </w:t>
      </w:r>
    </w:p>
    <w:p w:rsidR="00C56FDB" w:rsidRDefault="0074039B" w:rsidP="00C56FDB">
      <w:pPr>
        <w:pStyle w:val="ListParagraph"/>
        <w:numPr>
          <w:ilvl w:val="1"/>
          <w:numId w:val="1"/>
        </w:numPr>
        <w:jc w:val="both"/>
      </w:pPr>
      <w:r>
        <w:t xml:space="preserve">How </w:t>
      </w:r>
      <w:r w:rsidR="003507B4">
        <w:t xml:space="preserve">has—or will—the </w:t>
      </w:r>
      <w:r>
        <w:t xml:space="preserve">full implementation of UN/FLUX improve(d) environmental and socio-economic </w:t>
      </w:r>
      <w:r w:rsidR="003507B4">
        <w:t>indicators</w:t>
      </w:r>
      <w:r>
        <w:t xml:space="preserve"> in </w:t>
      </w:r>
      <w:r w:rsidR="003507B4">
        <w:t>your</w:t>
      </w:r>
      <w:r>
        <w:t xml:space="preserve"> country? </w:t>
      </w:r>
      <w:r w:rsidR="00C56FDB">
        <w:t>If not implemented, what are the expected outcomes?</w:t>
      </w:r>
    </w:p>
    <w:p w:rsidR="00C56FDB" w:rsidRPr="00DC7D61" w:rsidRDefault="00C56FDB" w:rsidP="00C56FDB">
      <w:pPr>
        <w:pStyle w:val="ListParagraph"/>
        <w:numPr>
          <w:ilvl w:val="0"/>
          <w:numId w:val="1"/>
        </w:numPr>
        <w:jc w:val="both"/>
      </w:pPr>
      <w:r w:rsidRPr="00C56FDB">
        <w:rPr>
          <w:b/>
        </w:rPr>
        <w:t xml:space="preserve">Link to </w:t>
      </w:r>
      <w:r>
        <w:rPr>
          <w:b/>
        </w:rPr>
        <w:t xml:space="preserve">the </w:t>
      </w:r>
      <w:r w:rsidRPr="00C56FDB">
        <w:rPr>
          <w:b/>
        </w:rPr>
        <w:t>SDGs</w:t>
      </w:r>
      <w:r>
        <w:rPr>
          <w:rStyle w:val="FootnoteReference"/>
          <w:b/>
        </w:rPr>
        <w:footnoteReference w:id="1"/>
      </w:r>
      <w:r w:rsidRPr="00C56FDB">
        <w:rPr>
          <w:b/>
        </w:rPr>
        <w:t xml:space="preserve">. </w:t>
      </w:r>
      <w:r>
        <w:t>How will implementing UN/FLUX contribute to the achievement of</w:t>
      </w:r>
      <w:r>
        <w:t xml:space="preserve"> the</w:t>
      </w:r>
      <w:r>
        <w:t xml:space="preserve"> SDGs? </w:t>
      </w:r>
    </w:p>
    <w:sectPr w:rsidR="00C56FDB" w:rsidRPr="00DC7D61" w:rsidSect="00C56FDB">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465" w:rsidRDefault="00E93465" w:rsidP="00500A3E">
      <w:pPr>
        <w:spacing w:after="0" w:line="240" w:lineRule="auto"/>
      </w:pPr>
      <w:r>
        <w:separator/>
      </w:r>
    </w:p>
  </w:endnote>
  <w:endnote w:type="continuationSeparator" w:id="0">
    <w:p w:rsidR="00E93465" w:rsidRDefault="00E93465" w:rsidP="0050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Leelawadee UI"/>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DE"/>
    <w:family w:val="roman"/>
    <w:notTrueType/>
    <w:pitch w:val="variable"/>
    <w:sig w:usb0="01000000" w:usb1="00000000" w:usb2="00000000" w:usb3="00000000" w:csb0="0001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B4" w:rsidRPr="006A1F8C" w:rsidRDefault="003507B4" w:rsidP="003507B4">
    <w:pPr>
      <w:pStyle w:val="FootnoteText"/>
      <w:rPr>
        <w:rFonts w:cstheme="minorHAnsi"/>
        <w:sz w:val="18"/>
        <w:szCs w:val="18"/>
      </w:rPr>
    </w:pPr>
    <w:r w:rsidRPr="006A1F8C">
      <w:rPr>
        <w:rStyle w:val="FootnoteReference"/>
        <w:rFonts w:cstheme="minorHAnsi"/>
        <w:sz w:val="18"/>
        <w:szCs w:val="18"/>
      </w:rPr>
      <w:footnoteRef/>
    </w:r>
    <w:r w:rsidRPr="006A1F8C">
      <w:rPr>
        <w:rFonts w:cstheme="minorHAnsi"/>
        <w:sz w:val="18"/>
        <w:szCs w:val="18"/>
      </w:rPr>
      <w:t xml:space="preserve"> UN/FLUX is directly linked to the SDG 14 (Life Below Water), namely Target 14.4, which focuses on ending illegal and illicit fishing and overfishing, and destructive fishing practices and implementing science</w:t>
    </w:r>
    <w:r>
      <w:rPr>
        <w:rFonts w:cstheme="minorHAnsi"/>
        <w:sz w:val="18"/>
        <w:szCs w:val="18"/>
      </w:rPr>
      <w:t>-based management plans by 202</w:t>
    </w:r>
    <w:r w:rsidRPr="006A1F8C">
      <w:rPr>
        <w:rFonts w:cstheme="minorHAnsi"/>
        <w:sz w:val="18"/>
        <w:szCs w:val="18"/>
      </w:rPr>
      <w:t xml:space="preserve">0; SDG 12 (Responsible Consumption and Production), especially Target 12.2, </w:t>
    </w:r>
    <w:r w:rsidRPr="006A1F8C">
      <w:rPr>
        <w:color w:val="000000"/>
        <w:sz w:val="18"/>
        <w:szCs w:val="18"/>
      </w:rPr>
      <w:t>that focuses on achieving sustainable management and efficient use of natural resources</w:t>
    </w:r>
    <w:r w:rsidRPr="006A1F8C">
      <w:rPr>
        <w:rFonts w:cstheme="minorHAnsi"/>
        <w:sz w:val="18"/>
        <w:szCs w:val="18"/>
      </w:rPr>
      <w:t>; SDG 2 (Zero Hunger): FLUX helps to ensure that adequate animal protein will be available for the current and future generations, thus contributing to end hunger, achieve food security and improve nutrition</w:t>
    </w:r>
  </w:p>
  <w:p w:rsidR="003507B4" w:rsidRDefault="00350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465" w:rsidRDefault="00E93465" w:rsidP="00500A3E">
      <w:pPr>
        <w:spacing w:after="0" w:line="240" w:lineRule="auto"/>
      </w:pPr>
      <w:r>
        <w:separator/>
      </w:r>
    </w:p>
  </w:footnote>
  <w:footnote w:type="continuationSeparator" w:id="0">
    <w:p w:rsidR="00E93465" w:rsidRDefault="00E93465" w:rsidP="00500A3E">
      <w:pPr>
        <w:spacing w:after="0" w:line="240" w:lineRule="auto"/>
      </w:pPr>
      <w:r>
        <w:continuationSeparator/>
      </w:r>
    </w:p>
  </w:footnote>
  <w:footnote w:id="1">
    <w:p w:rsidR="00C56FDB" w:rsidRPr="006A1F8C" w:rsidRDefault="00C56FDB" w:rsidP="00C56FDB">
      <w:pPr>
        <w:pStyle w:val="FootnoteText"/>
        <w:rPr>
          <w:rFonts w:cs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8C" w:rsidRPr="00C56FDB" w:rsidRDefault="00500A3E" w:rsidP="00C56FDB">
    <w:pPr>
      <w:pStyle w:val="Header"/>
      <w:jc w:val="center"/>
    </w:pPr>
    <w:r>
      <w:rPr>
        <w:noProof/>
        <w:lang w:eastAsia="zh-CN"/>
      </w:rPr>
      <w:drawing>
        <wp:inline distT="0" distB="0" distL="0" distR="0">
          <wp:extent cx="1790700" cy="54983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ECE Logo Blue_png    high resolution for the web.png"/>
                  <pic:cNvPicPr/>
                </pic:nvPicPr>
                <pic:blipFill>
                  <a:blip r:embed="rId1">
                    <a:extLst>
                      <a:ext uri="{28A0092B-C50C-407E-A947-70E740481C1C}">
                        <a14:useLocalDpi xmlns:a14="http://schemas.microsoft.com/office/drawing/2010/main" val="0"/>
                      </a:ext>
                    </a:extLst>
                  </a:blip>
                  <a:stretch>
                    <a:fillRect/>
                  </a:stretch>
                </pic:blipFill>
                <pic:spPr>
                  <a:xfrm>
                    <a:off x="0" y="0"/>
                    <a:ext cx="1850298" cy="568137"/>
                  </a:xfrm>
                  <a:prstGeom prst="rect">
                    <a:avLst/>
                  </a:prstGeom>
                </pic:spPr>
              </pic:pic>
            </a:graphicData>
          </a:graphic>
        </wp:inline>
      </w:drawing>
    </w:r>
  </w:p>
  <w:p w:rsidR="00500A3E" w:rsidRPr="00500A3E" w:rsidRDefault="00500A3E" w:rsidP="006A1F8C">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961A3"/>
    <w:multiLevelType w:val="hybridMultilevel"/>
    <w:tmpl w:val="ABBA6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3E"/>
    <w:rsid w:val="000002A0"/>
    <w:rsid w:val="0001503C"/>
    <w:rsid w:val="0001718C"/>
    <w:rsid w:val="000A5D64"/>
    <w:rsid w:val="00117027"/>
    <w:rsid w:val="001410FD"/>
    <w:rsid w:val="001B4E61"/>
    <w:rsid w:val="001C3B3E"/>
    <w:rsid w:val="002708BD"/>
    <w:rsid w:val="00293AEA"/>
    <w:rsid w:val="00294DE4"/>
    <w:rsid w:val="002A65FB"/>
    <w:rsid w:val="002D217B"/>
    <w:rsid w:val="002F0C9B"/>
    <w:rsid w:val="002F231B"/>
    <w:rsid w:val="002F785B"/>
    <w:rsid w:val="00321760"/>
    <w:rsid w:val="003507B4"/>
    <w:rsid w:val="003A4F0E"/>
    <w:rsid w:val="003C1D8E"/>
    <w:rsid w:val="0045203A"/>
    <w:rsid w:val="00475988"/>
    <w:rsid w:val="004B3739"/>
    <w:rsid w:val="00500A3E"/>
    <w:rsid w:val="0055475E"/>
    <w:rsid w:val="0059430F"/>
    <w:rsid w:val="00595E95"/>
    <w:rsid w:val="005D695A"/>
    <w:rsid w:val="00610917"/>
    <w:rsid w:val="006239BE"/>
    <w:rsid w:val="00637CFF"/>
    <w:rsid w:val="006A09A0"/>
    <w:rsid w:val="006A1F8C"/>
    <w:rsid w:val="006F3468"/>
    <w:rsid w:val="0074039B"/>
    <w:rsid w:val="00743614"/>
    <w:rsid w:val="007A44D4"/>
    <w:rsid w:val="007C1665"/>
    <w:rsid w:val="008354C8"/>
    <w:rsid w:val="00883D5B"/>
    <w:rsid w:val="008A50F4"/>
    <w:rsid w:val="008D0185"/>
    <w:rsid w:val="008D2485"/>
    <w:rsid w:val="00905CAA"/>
    <w:rsid w:val="0090698B"/>
    <w:rsid w:val="00913629"/>
    <w:rsid w:val="00976459"/>
    <w:rsid w:val="009E6D28"/>
    <w:rsid w:val="009F209B"/>
    <w:rsid w:val="00A27907"/>
    <w:rsid w:val="00A37325"/>
    <w:rsid w:val="00A51059"/>
    <w:rsid w:val="00A6424D"/>
    <w:rsid w:val="00B4404C"/>
    <w:rsid w:val="00B7148F"/>
    <w:rsid w:val="00BB0358"/>
    <w:rsid w:val="00C56FDB"/>
    <w:rsid w:val="00C8214E"/>
    <w:rsid w:val="00CB1AFC"/>
    <w:rsid w:val="00D47427"/>
    <w:rsid w:val="00DB3FC0"/>
    <w:rsid w:val="00DC7D61"/>
    <w:rsid w:val="00E10957"/>
    <w:rsid w:val="00E67D19"/>
    <w:rsid w:val="00E83857"/>
    <w:rsid w:val="00E92671"/>
    <w:rsid w:val="00E93465"/>
    <w:rsid w:val="00EB568D"/>
    <w:rsid w:val="00EE7FA9"/>
    <w:rsid w:val="00FD0F2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7F5CC8"/>
  <w15:chartTrackingRefBased/>
  <w15:docId w15:val="{51C47259-8D95-4036-B0B5-5939617B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1F8C"/>
    <w:pPr>
      <w:spacing w:line="256" w:lineRule="auto"/>
    </w:pPr>
  </w:style>
  <w:style w:type="paragraph" w:styleId="Heading1">
    <w:name w:val="heading 1"/>
    <w:basedOn w:val="Normal"/>
    <w:next w:val="Normal"/>
    <w:link w:val="Heading1Char"/>
    <w:uiPriority w:val="9"/>
    <w:qFormat/>
    <w:rsid w:val="00500A3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A3E"/>
  </w:style>
  <w:style w:type="paragraph" w:styleId="Footer">
    <w:name w:val="footer"/>
    <w:basedOn w:val="Normal"/>
    <w:link w:val="FooterChar"/>
    <w:uiPriority w:val="99"/>
    <w:unhideWhenUsed/>
    <w:rsid w:val="00500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A3E"/>
  </w:style>
  <w:style w:type="character" w:customStyle="1" w:styleId="Heading1Char">
    <w:name w:val="Heading 1 Char"/>
    <w:basedOn w:val="DefaultParagraphFont"/>
    <w:link w:val="Heading1"/>
    <w:uiPriority w:val="9"/>
    <w:rsid w:val="00500A3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D0F23"/>
    <w:pPr>
      <w:spacing w:line="259" w:lineRule="auto"/>
      <w:ind w:left="720"/>
      <w:contextualSpacing/>
    </w:pPr>
  </w:style>
  <w:style w:type="paragraph" w:styleId="FootnoteText">
    <w:name w:val="footnote text"/>
    <w:basedOn w:val="Normal"/>
    <w:link w:val="FootnoteTextChar"/>
    <w:uiPriority w:val="99"/>
    <w:semiHidden/>
    <w:unhideWhenUsed/>
    <w:rsid w:val="007403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39B"/>
    <w:rPr>
      <w:sz w:val="20"/>
      <w:szCs w:val="20"/>
    </w:rPr>
  </w:style>
  <w:style w:type="character" w:styleId="FootnoteReference">
    <w:name w:val="footnote reference"/>
    <w:basedOn w:val="DefaultParagraphFont"/>
    <w:uiPriority w:val="99"/>
    <w:semiHidden/>
    <w:unhideWhenUsed/>
    <w:rsid w:val="0074039B"/>
    <w:rPr>
      <w:vertAlign w:val="superscript"/>
    </w:rPr>
  </w:style>
  <w:style w:type="character" w:styleId="Hyperlink">
    <w:name w:val="Hyperlink"/>
    <w:basedOn w:val="DefaultParagraphFont"/>
    <w:uiPriority w:val="99"/>
    <w:semiHidden/>
    <w:unhideWhenUsed/>
    <w:rsid w:val="006A1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5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teresa.pisani@u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sh@u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a-teresa.pisani@un.org" TargetMode="External"/><Relationship Id="rId4" Type="http://schemas.openxmlformats.org/officeDocument/2006/relationships/settings" Target="settings.xml"/><Relationship Id="rId9" Type="http://schemas.openxmlformats.org/officeDocument/2006/relationships/hyperlink" Target="mailto:rossh@u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60795-9E8A-47C6-BDA5-B5FF4DC9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215</Words>
  <Characters>1229</Characters>
  <Application>Microsoft Office Word</Application>
  <DocSecurity>0</DocSecurity>
  <Lines>10</Lines>
  <Paragraphs>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UNECE</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Zekic</dc:creator>
  <cp:keywords/>
  <dc:description/>
  <cp:lastModifiedBy>Helen Ross</cp:lastModifiedBy>
  <cp:revision>3</cp:revision>
  <dcterms:created xsi:type="dcterms:W3CDTF">2019-03-05T15:59:00Z</dcterms:created>
  <dcterms:modified xsi:type="dcterms:W3CDTF">2019-03-05T16:38:00Z</dcterms:modified>
</cp:coreProperties>
</file>